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879DD" w14:textId="27F68BCD" w:rsidR="00752C28" w:rsidRDefault="00D77D18" w:rsidP="00597CC6">
      <w:pPr>
        <w:pStyle w:val="Heading1"/>
        <w:spacing w:before="0"/>
      </w:pPr>
      <w:r>
        <w:t>Unofficial Degree Planning Worksheet</w:t>
      </w:r>
      <w:r>
        <w:br/>
        <w:t>Catalog Year: 202</w:t>
      </w:r>
      <w:r w:rsidR="005B2C5D">
        <w:t>4</w:t>
      </w:r>
      <w:r>
        <w:t xml:space="preserve"> – 202</w:t>
      </w:r>
      <w:r w:rsidR="005B2C5D">
        <w:t>5</w:t>
      </w:r>
    </w:p>
    <w:p w14:paraId="645C0B66" w14:textId="3F65B228" w:rsidR="0095225E" w:rsidRDefault="00752C28" w:rsidP="00597CC6">
      <w:pPr>
        <w:pStyle w:val="Heading1"/>
        <w:spacing w:before="0"/>
      </w:pPr>
      <w:r>
        <w:t>Major: BS</w:t>
      </w:r>
      <w:r w:rsidR="00AF5826">
        <w:t xml:space="preserve"> in </w:t>
      </w:r>
      <w:r w:rsidR="00B63F0D">
        <w:t xml:space="preserve">International Business and </w:t>
      </w:r>
      <w:r w:rsidR="004A7611">
        <w:t>Finance</w:t>
      </w:r>
    </w:p>
    <w:p w14:paraId="297ECB5F" w14:textId="20745DAA" w:rsidR="00D77D18" w:rsidRDefault="286AD2CF" w:rsidP="00597CC6">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7">
        <w:r w:rsidRPr="286AD2CF">
          <w:rPr>
            <w:rStyle w:val="Hyperlink"/>
            <w:color w:val="0000FF"/>
          </w:rPr>
          <w:t>2024-2025 catalog</w:t>
        </w:r>
      </w:hyperlink>
      <w:r>
        <w:t>.</w:t>
      </w:r>
    </w:p>
    <w:p w14:paraId="09002FB7" w14:textId="77777777" w:rsidR="00752C28" w:rsidRPr="00752C28" w:rsidRDefault="00752C28" w:rsidP="00597CC6">
      <w:pPr>
        <w:spacing w:after="0"/>
        <w:rPr>
          <w:sz w:val="16"/>
          <w:szCs w:val="16"/>
        </w:rPr>
      </w:pPr>
    </w:p>
    <w:p w14:paraId="7D6F399B" w14:textId="77777777" w:rsidR="00EE4B68" w:rsidRDefault="00EE4B68" w:rsidP="00EE4B68">
      <w:pPr>
        <w:pStyle w:val="Heading2"/>
        <w:spacing w:before="0"/>
      </w:pPr>
      <w:r>
        <w:t>University Graduation Requirements</w:t>
      </w:r>
    </w:p>
    <w:p w14:paraId="2F01E27A" w14:textId="77777777" w:rsidR="00EE4B68" w:rsidRDefault="00EE6FA4" w:rsidP="00EE4B68">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EE4B68">
            <w:rPr>
              <w:rFonts w:ascii="MS Gothic" w:eastAsia="MS Gothic" w:hAnsi="MS Gothic" w:hint="eastAsia"/>
            </w:rPr>
            <w:t>☐</w:t>
          </w:r>
        </w:sdtContent>
      </w:sdt>
      <w:r w:rsidR="00EE4B68">
        <w:t>Students must earn 124 hours to be eligible for graduation.</w:t>
      </w:r>
    </w:p>
    <w:p w14:paraId="765A1CD6" w14:textId="77777777" w:rsidR="00EE4B68" w:rsidRDefault="00EE6FA4" w:rsidP="00EE4B68">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EE4B68">
            <w:rPr>
              <w:rFonts w:ascii="MS Gothic" w:eastAsia="MS Gothic" w:hAnsi="MS Gothic" w:hint="eastAsia"/>
            </w:rPr>
            <w:t>☐</w:t>
          </w:r>
        </w:sdtContent>
      </w:sdt>
      <w:r w:rsidR="00EE4B68">
        <w:t>Students must maintain an overall minimum GPA of 3.5 to be eligible for graduation with Honors Distinction.</w:t>
      </w:r>
    </w:p>
    <w:p w14:paraId="7A11389F" w14:textId="77777777" w:rsidR="00EE4B68" w:rsidRDefault="00EE6FA4" w:rsidP="00EE4B68">
      <w:pPr>
        <w:spacing w:after="0"/>
      </w:pPr>
      <w:sdt>
        <w:sdtPr>
          <w:alias w:val="Students must earn 100 Academics, Community Services and Engagement points per year"/>
          <w:tag w:val="Students must earn 100 Academics, Community Services and Engagement points per year"/>
          <w:id w:val="1906633097"/>
          <w14:checkbox>
            <w14:checked w14:val="0"/>
            <w14:checkedState w14:val="2612" w14:font="MS Gothic"/>
            <w14:uncheckedState w14:val="2610" w14:font="MS Gothic"/>
          </w14:checkbox>
        </w:sdtPr>
        <w:sdtEndPr/>
        <w:sdtContent>
          <w:r w:rsidR="00EE4B68">
            <w:rPr>
              <w:rFonts w:ascii="MS Gothic" w:eastAsia="MS Gothic" w:hAnsi="MS Gothic" w:hint="eastAsia"/>
            </w:rPr>
            <w:t>☐</w:t>
          </w:r>
        </w:sdtContent>
      </w:sdt>
      <w:r w:rsidR="00EE4B68">
        <w:t xml:space="preserve">Students must earn 100 </w:t>
      </w:r>
      <w:hyperlink r:id="rId8" w:tooltip="Academics, Community Service and Engagement" w:history="1">
        <w:r w:rsidR="00EE4B68">
          <w:rPr>
            <w:rStyle w:val="Hyperlink"/>
            <w:color w:val="0000FF"/>
          </w:rPr>
          <w:t>Academics, Community Service and Engagement</w:t>
        </w:r>
      </w:hyperlink>
      <w:r w:rsidR="00EE4B68">
        <w:t xml:space="preserve"> points per year.</w:t>
      </w:r>
    </w:p>
    <w:p w14:paraId="01B627C6" w14:textId="77777777" w:rsidR="00EE4B68" w:rsidRDefault="00EE6FA4" w:rsidP="00EE4B6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EE4B68">
            <w:rPr>
              <w:rFonts w:ascii="MS Gothic" w:eastAsia="MS Gothic" w:hAnsi="MS Gothic" w:hint="eastAsia"/>
            </w:rPr>
            <w:t>☐</w:t>
          </w:r>
        </w:sdtContent>
      </w:sdt>
      <w:r w:rsidR="00EE4B68">
        <w:t>Students must maintain a major minimum GPA of 2.0 to be eligible for graduation.</w:t>
      </w:r>
    </w:p>
    <w:p w14:paraId="44207BB8" w14:textId="77777777" w:rsidR="00EE4B68" w:rsidRDefault="00EE6FA4" w:rsidP="00EE4B6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EE4B68">
            <w:rPr>
              <w:rFonts w:ascii="MS Gothic" w:eastAsia="MS Gothic" w:hAnsi="MS Gothic" w:hint="eastAsia"/>
            </w:rPr>
            <w:t>☐</w:t>
          </w:r>
        </w:sdtContent>
      </w:sdt>
      <w:r w:rsidR="00EE4B68">
        <w:t>Students must complete 31 credit hours in residency at UT to be eligible for graduation.</w:t>
      </w:r>
    </w:p>
    <w:p w14:paraId="2D3722CE" w14:textId="77777777" w:rsidR="00EE4B68" w:rsidRDefault="00EE4B68" w:rsidP="00EE4B68">
      <w:pPr>
        <w:spacing w:after="0"/>
      </w:pPr>
    </w:p>
    <w:p w14:paraId="373F04F7" w14:textId="77777777" w:rsidR="00EE4B68" w:rsidRDefault="00EE4B68" w:rsidP="00EE4B68">
      <w:pPr>
        <w:pStyle w:val="Heading2"/>
        <w:spacing w:before="0"/>
      </w:pPr>
      <w:r>
        <w:t>Honors Requirements</w:t>
      </w:r>
    </w:p>
    <w:p w14:paraId="07AE4031" w14:textId="77777777" w:rsidR="00EE4B68" w:rsidRPr="00752C28" w:rsidRDefault="00EE4B68" w:rsidP="00EE4B68">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EE4B68" w:rsidRPr="00D421C1" w14:paraId="31F3774A" w14:textId="77777777" w:rsidTr="00FF760B">
        <w:trPr>
          <w:cantSplit/>
          <w:trHeight w:val="708"/>
          <w:tblHeader/>
        </w:trPr>
        <w:tc>
          <w:tcPr>
            <w:tcW w:w="7915" w:type="dxa"/>
            <w:shd w:val="clear" w:color="auto" w:fill="D0CECE" w:themeFill="background2" w:themeFillShade="E6"/>
          </w:tcPr>
          <w:p w14:paraId="42E13DB7" w14:textId="77777777" w:rsidR="00EE4B68" w:rsidRPr="00D421C1" w:rsidRDefault="00EE4B68" w:rsidP="00FF760B">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56096BDF" w14:textId="77777777" w:rsidR="00EE4B68" w:rsidRPr="00D421C1" w:rsidRDefault="00EE4B68" w:rsidP="00FF760B">
            <w:pPr>
              <w:spacing w:after="0"/>
              <w:rPr>
                <w:b/>
                <w:bCs/>
              </w:rPr>
            </w:pPr>
            <w:r w:rsidRPr="00D421C1">
              <w:rPr>
                <w:b/>
                <w:bCs/>
              </w:rPr>
              <w:t>Course Taken</w:t>
            </w:r>
          </w:p>
        </w:tc>
        <w:tc>
          <w:tcPr>
            <w:tcW w:w="1440" w:type="dxa"/>
            <w:shd w:val="clear" w:color="auto" w:fill="D0CECE" w:themeFill="background2" w:themeFillShade="E6"/>
          </w:tcPr>
          <w:p w14:paraId="427C3469" w14:textId="77777777" w:rsidR="00EE4B68" w:rsidRPr="00D421C1" w:rsidRDefault="00EE4B68" w:rsidP="00FF760B">
            <w:pPr>
              <w:spacing w:after="0"/>
              <w:rPr>
                <w:b/>
                <w:bCs/>
              </w:rPr>
            </w:pPr>
            <w:r w:rsidRPr="00D421C1">
              <w:rPr>
                <w:b/>
                <w:bCs/>
              </w:rPr>
              <w:t>Semester Taken</w:t>
            </w:r>
          </w:p>
        </w:tc>
      </w:tr>
      <w:tr w:rsidR="00EE4B68" w14:paraId="203F8ABF" w14:textId="77777777" w:rsidTr="00FF760B">
        <w:trPr>
          <w:cantSplit/>
          <w:trHeight w:val="593"/>
        </w:trPr>
        <w:tc>
          <w:tcPr>
            <w:tcW w:w="7915" w:type="dxa"/>
          </w:tcPr>
          <w:p w14:paraId="64340EDF" w14:textId="77777777" w:rsidR="00EE4B68" w:rsidRDefault="00EE4B68" w:rsidP="00FF760B">
            <w:pPr>
              <w:spacing w:after="0"/>
            </w:pPr>
            <w:r>
              <w:t xml:space="preserve">HON 100 (2cr) – Via ad </w:t>
            </w:r>
            <w:proofErr w:type="spellStart"/>
            <w:r>
              <w:t>Honores</w:t>
            </w:r>
            <w:proofErr w:type="spellEnd"/>
          </w:p>
          <w:p w14:paraId="3C2B7BAB" w14:textId="77777777" w:rsidR="00EE4B68" w:rsidRDefault="00EE4B68" w:rsidP="00FF760B">
            <w:pPr>
              <w:spacing w:after="0"/>
            </w:pPr>
            <w:r>
              <w:t>– must be taken in residency</w:t>
            </w:r>
          </w:p>
        </w:tc>
        <w:tc>
          <w:tcPr>
            <w:tcW w:w="1440" w:type="dxa"/>
          </w:tcPr>
          <w:p w14:paraId="6B343638" w14:textId="77777777" w:rsidR="00EE4B68" w:rsidRDefault="00EE4B68" w:rsidP="00FF760B">
            <w:pPr>
              <w:spacing w:after="0"/>
            </w:pPr>
          </w:p>
        </w:tc>
        <w:tc>
          <w:tcPr>
            <w:tcW w:w="1440" w:type="dxa"/>
          </w:tcPr>
          <w:p w14:paraId="4D110026" w14:textId="77777777" w:rsidR="00EE4B68" w:rsidRDefault="00EE4B68" w:rsidP="00FF760B">
            <w:pPr>
              <w:spacing w:after="0"/>
            </w:pPr>
          </w:p>
        </w:tc>
      </w:tr>
      <w:tr w:rsidR="00EE4B68" w14:paraId="4D1845E1" w14:textId="77777777" w:rsidTr="00FF760B">
        <w:trPr>
          <w:cantSplit/>
          <w:trHeight w:val="530"/>
        </w:trPr>
        <w:tc>
          <w:tcPr>
            <w:tcW w:w="7915" w:type="dxa"/>
          </w:tcPr>
          <w:p w14:paraId="40BA8C2A" w14:textId="77777777" w:rsidR="00EE4B68" w:rsidRDefault="00EE4B68" w:rsidP="00FF760B">
            <w:pPr>
              <w:spacing w:after="0"/>
            </w:pPr>
            <w:r>
              <w:t>AWR 101 (4cr) - Reading Locally &amp; Globally</w:t>
            </w:r>
          </w:p>
          <w:p w14:paraId="4FA00BBC" w14:textId="77777777" w:rsidR="00EE4B68" w:rsidRDefault="00EE4B68" w:rsidP="00FF760B">
            <w:pPr>
              <w:spacing w:after="0"/>
            </w:pPr>
            <w:r>
              <w:rPr>
                <w:b/>
                <w:bCs/>
              </w:rPr>
              <w:t>o</w:t>
            </w:r>
            <w:r w:rsidRPr="00B26CAC">
              <w:rPr>
                <w:b/>
                <w:bCs/>
              </w:rPr>
              <w:t>r</w:t>
            </w:r>
            <w:r>
              <w:t xml:space="preserve"> AWR 110 (5cr) – Academic Writing for Multilingual Students</w:t>
            </w:r>
          </w:p>
        </w:tc>
        <w:tc>
          <w:tcPr>
            <w:tcW w:w="1440" w:type="dxa"/>
          </w:tcPr>
          <w:p w14:paraId="49EF1B64" w14:textId="77777777" w:rsidR="00EE4B68" w:rsidRDefault="00EE4B68" w:rsidP="00FF760B">
            <w:pPr>
              <w:spacing w:after="0"/>
            </w:pPr>
          </w:p>
        </w:tc>
        <w:tc>
          <w:tcPr>
            <w:tcW w:w="1440" w:type="dxa"/>
          </w:tcPr>
          <w:p w14:paraId="74FA9AF9" w14:textId="77777777" w:rsidR="00EE4B68" w:rsidRDefault="00EE4B68" w:rsidP="00FF760B">
            <w:pPr>
              <w:spacing w:after="0"/>
            </w:pPr>
          </w:p>
        </w:tc>
      </w:tr>
      <w:tr w:rsidR="00EE4B68" w14:paraId="7C12B32C" w14:textId="77777777" w:rsidTr="00FF760B">
        <w:trPr>
          <w:cantSplit/>
        </w:trPr>
        <w:tc>
          <w:tcPr>
            <w:tcW w:w="0" w:type="auto"/>
          </w:tcPr>
          <w:p w14:paraId="373DB9A8" w14:textId="77777777" w:rsidR="00EE4B68" w:rsidRDefault="00EE4B68" w:rsidP="00FF760B">
            <w:pPr>
              <w:spacing w:after="0"/>
            </w:pPr>
            <w:r>
              <w:t>AWR 201 (4cr) – Writing and Research: The Local and the Global</w:t>
            </w:r>
          </w:p>
          <w:p w14:paraId="5608319B" w14:textId="77777777" w:rsidR="00EE4B68" w:rsidRPr="00E415F7" w:rsidRDefault="00EE4B68" w:rsidP="00FF760B">
            <w:pPr>
              <w:spacing w:after="0"/>
              <w:rPr>
                <w:i/>
                <w:iCs/>
              </w:rPr>
            </w:pPr>
            <w:r>
              <w:rPr>
                <w:i/>
                <w:iCs/>
              </w:rPr>
              <w:t>Pre-requisite (one of the following): AWR 101, AWR 110, or equivalent</w:t>
            </w:r>
          </w:p>
        </w:tc>
        <w:tc>
          <w:tcPr>
            <w:tcW w:w="1440" w:type="dxa"/>
          </w:tcPr>
          <w:p w14:paraId="1363DD67" w14:textId="77777777" w:rsidR="00EE4B68" w:rsidRDefault="00EE4B68" w:rsidP="00FF760B">
            <w:pPr>
              <w:spacing w:after="0"/>
            </w:pPr>
          </w:p>
        </w:tc>
        <w:tc>
          <w:tcPr>
            <w:tcW w:w="1440" w:type="dxa"/>
          </w:tcPr>
          <w:p w14:paraId="793186F1" w14:textId="77777777" w:rsidR="00EE4B68" w:rsidRDefault="00EE4B68" w:rsidP="00FF760B">
            <w:pPr>
              <w:spacing w:after="0"/>
            </w:pPr>
          </w:p>
        </w:tc>
      </w:tr>
      <w:tr w:rsidR="00EE4B68" w14:paraId="3BC02AD5" w14:textId="77777777" w:rsidTr="00FF760B">
        <w:trPr>
          <w:cantSplit/>
          <w:trHeight w:val="557"/>
        </w:trPr>
        <w:tc>
          <w:tcPr>
            <w:tcW w:w="7915" w:type="dxa"/>
          </w:tcPr>
          <w:p w14:paraId="7470A747" w14:textId="77777777" w:rsidR="00EE4B68" w:rsidRDefault="00EE4B68" w:rsidP="00FF760B">
            <w:pPr>
              <w:spacing w:after="0"/>
            </w:pPr>
            <w:r>
              <w:t>Math (4cr) Requirement (choose one):</w:t>
            </w:r>
          </w:p>
          <w:p w14:paraId="20CE3838" w14:textId="77777777" w:rsidR="00EE4B68" w:rsidRDefault="00EE4B68" w:rsidP="00FF760B">
            <w:pPr>
              <w:spacing w:after="0"/>
            </w:pPr>
            <w:r>
              <w:t>MAT 155, MAT 160, or Higher</w:t>
            </w:r>
          </w:p>
        </w:tc>
        <w:tc>
          <w:tcPr>
            <w:tcW w:w="1440" w:type="dxa"/>
          </w:tcPr>
          <w:p w14:paraId="224F85B3" w14:textId="77777777" w:rsidR="00EE4B68" w:rsidRDefault="00EE4B68" w:rsidP="00FF760B">
            <w:pPr>
              <w:spacing w:after="0"/>
            </w:pPr>
            <w:r>
              <w:t>MAT 225</w:t>
            </w:r>
          </w:p>
        </w:tc>
        <w:tc>
          <w:tcPr>
            <w:tcW w:w="1440" w:type="dxa"/>
          </w:tcPr>
          <w:p w14:paraId="5FC8F732" w14:textId="77777777" w:rsidR="00EE4B68" w:rsidRDefault="00EE4B68" w:rsidP="00FF760B">
            <w:pPr>
              <w:spacing w:after="0"/>
            </w:pPr>
          </w:p>
        </w:tc>
      </w:tr>
    </w:tbl>
    <w:p w14:paraId="5637F5E9" w14:textId="77777777" w:rsidR="00EE4B68" w:rsidRDefault="00EE4B68" w:rsidP="00EE4B68">
      <w:pPr>
        <w:spacing w:after="0"/>
      </w:pPr>
    </w:p>
    <w:p w14:paraId="3BE1BEE4" w14:textId="77777777" w:rsidR="00EE4B68" w:rsidRPr="00752C28" w:rsidRDefault="00EE4B68" w:rsidP="00EE4B68">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EE4B68" w:rsidRPr="00D421C1" w14:paraId="20516476" w14:textId="77777777" w:rsidTr="00FF760B">
        <w:trPr>
          <w:cantSplit/>
          <w:tblHeader/>
        </w:trPr>
        <w:tc>
          <w:tcPr>
            <w:tcW w:w="7915" w:type="dxa"/>
            <w:shd w:val="clear" w:color="auto" w:fill="D0CECE" w:themeFill="background2" w:themeFillShade="E6"/>
          </w:tcPr>
          <w:p w14:paraId="5E650319" w14:textId="77777777" w:rsidR="00EE4B68" w:rsidRPr="00D421C1" w:rsidRDefault="00EE4B68" w:rsidP="00FF760B">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6434C0DA" w14:textId="77777777" w:rsidR="00EE4B68" w:rsidRPr="00D421C1" w:rsidRDefault="00EE4B68" w:rsidP="00FF760B">
            <w:pPr>
              <w:spacing w:after="0"/>
              <w:rPr>
                <w:b/>
                <w:bCs/>
              </w:rPr>
            </w:pPr>
            <w:r w:rsidRPr="00D421C1">
              <w:rPr>
                <w:b/>
                <w:bCs/>
              </w:rPr>
              <w:t>Course Taken</w:t>
            </w:r>
          </w:p>
        </w:tc>
        <w:tc>
          <w:tcPr>
            <w:tcW w:w="1440" w:type="dxa"/>
            <w:shd w:val="clear" w:color="auto" w:fill="D0CECE" w:themeFill="background2" w:themeFillShade="E6"/>
          </w:tcPr>
          <w:p w14:paraId="56D7652D" w14:textId="77777777" w:rsidR="00EE4B68" w:rsidRPr="00D421C1" w:rsidRDefault="00EE4B68" w:rsidP="00FF760B">
            <w:pPr>
              <w:spacing w:after="0"/>
              <w:rPr>
                <w:b/>
                <w:bCs/>
              </w:rPr>
            </w:pPr>
            <w:r w:rsidRPr="00D421C1">
              <w:rPr>
                <w:b/>
                <w:bCs/>
              </w:rPr>
              <w:t>Semester Taken</w:t>
            </w:r>
          </w:p>
        </w:tc>
      </w:tr>
      <w:tr w:rsidR="00EE4B68" w14:paraId="29F7B65C" w14:textId="77777777" w:rsidTr="00FF760B">
        <w:trPr>
          <w:cantSplit/>
        </w:trPr>
        <w:tc>
          <w:tcPr>
            <w:tcW w:w="7915" w:type="dxa"/>
          </w:tcPr>
          <w:p w14:paraId="6D87D908" w14:textId="77777777" w:rsidR="00EE4B68" w:rsidRDefault="00EE4B68" w:rsidP="00FF760B">
            <w:pPr>
              <w:spacing w:after="0"/>
            </w:pPr>
            <w:r>
              <w:t>HON 220 (4cr) – Where have we been?</w:t>
            </w:r>
          </w:p>
          <w:p w14:paraId="0F9E03C4" w14:textId="77777777" w:rsidR="00EE4B68" w:rsidRDefault="00EE4B68" w:rsidP="00FF760B">
            <w:pPr>
              <w:spacing w:after="0"/>
              <w:rPr>
                <w:i/>
                <w:iCs/>
              </w:rPr>
            </w:pPr>
            <w:r>
              <w:rPr>
                <w:i/>
                <w:iCs/>
              </w:rPr>
              <w:t>Pre-requisite: AWR 101, HON 100</w:t>
            </w:r>
          </w:p>
          <w:p w14:paraId="3C03336C" w14:textId="77777777" w:rsidR="00EE4B68" w:rsidRPr="000A2092" w:rsidRDefault="00EE4B68" w:rsidP="00FF760B">
            <w:pPr>
              <w:spacing w:after="0"/>
              <w:rPr>
                <w:i/>
                <w:iCs/>
              </w:rPr>
            </w:pPr>
            <w:r>
              <w:rPr>
                <w:i/>
                <w:iCs/>
              </w:rPr>
              <w:t>Co-requisite: AWR 201</w:t>
            </w:r>
          </w:p>
        </w:tc>
        <w:tc>
          <w:tcPr>
            <w:tcW w:w="1440" w:type="dxa"/>
          </w:tcPr>
          <w:p w14:paraId="61D87912" w14:textId="77777777" w:rsidR="00EE4B68" w:rsidRDefault="00EE4B68" w:rsidP="00FF760B">
            <w:pPr>
              <w:spacing w:after="0"/>
            </w:pPr>
          </w:p>
        </w:tc>
        <w:tc>
          <w:tcPr>
            <w:tcW w:w="1440" w:type="dxa"/>
          </w:tcPr>
          <w:p w14:paraId="48A98247" w14:textId="77777777" w:rsidR="00EE4B68" w:rsidRDefault="00EE4B68" w:rsidP="00FF760B">
            <w:pPr>
              <w:spacing w:after="0"/>
            </w:pPr>
          </w:p>
        </w:tc>
      </w:tr>
      <w:tr w:rsidR="00EE4B68" w14:paraId="5D00D470" w14:textId="77777777" w:rsidTr="00FF760B">
        <w:trPr>
          <w:cantSplit/>
        </w:trPr>
        <w:tc>
          <w:tcPr>
            <w:tcW w:w="7915" w:type="dxa"/>
          </w:tcPr>
          <w:p w14:paraId="1F1BB5B9" w14:textId="77777777" w:rsidR="00EE4B68" w:rsidRDefault="00EE4B68" w:rsidP="00FF760B">
            <w:pPr>
              <w:spacing w:after="0"/>
            </w:pPr>
            <w:r>
              <w:t>HON 230 (4cr) – Where are we now?</w:t>
            </w:r>
          </w:p>
          <w:p w14:paraId="05174CEF" w14:textId="77777777" w:rsidR="00EE4B68" w:rsidRDefault="00EE4B68" w:rsidP="00FF760B">
            <w:pPr>
              <w:spacing w:after="0"/>
              <w:rPr>
                <w:i/>
                <w:iCs/>
              </w:rPr>
            </w:pPr>
            <w:r>
              <w:rPr>
                <w:i/>
                <w:iCs/>
              </w:rPr>
              <w:t>Pre-requisite: AWR 101, HON 100</w:t>
            </w:r>
          </w:p>
          <w:p w14:paraId="69EF0E51" w14:textId="77777777" w:rsidR="00EE4B68" w:rsidRPr="0000459F" w:rsidRDefault="00EE4B68" w:rsidP="00FF760B">
            <w:pPr>
              <w:spacing w:after="0"/>
            </w:pPr>
            <w:r>
              <w:rPr>
                <w:i/>
                <w:iCs/>
              </w:rPr>
              <w:t>Co-requisite: AWR 201</w:t>
            </w:r>
          </w:p>
        </w:tc>
        <w:tc>
          <w:tcPr>
            <w:tcW w:w="1440" w:type="dxa"/>
          </w:tcPr>
          <w:p w14:paraId="13051AB0" w14:textId="77777777" w:rsidR="00EE4B68" w:rsidRDefault="00EE4B68" w:rsidP="00FF760B">
            <w:pPr>
              <w:spacing w:after="0"/>
            </w:pPr>
          </w:p>
        </w:tc>
        <w:tc>
          <w:tcPr>
            <w:tcW w:w="1440" w:type="dxa"/>
          </w:tcPr>
          <w:p w14:paraId="45DD7C92" w14:textId="77777777" w:rsidR="00EE4B68" w:rsidRDefault="00EE4B68" w:rsidP="00FF760B">
            <w:pPr>
              <w:spacing w:after="0"/>
            </w:pPr>
          </w:p>
        </w:tc>
      </w:tr>
      <w:tr w:rsidR="00EE4B68" w14:paraId="070E2041" w14:textId="77777777" w:rsidTr="00FF760B">
        <w:trPr>
          <w:cantSplit/>
        </w:trPr>
        <w:tc>
          <w:tcPr>
            <w:tcW w:w="7915" w:type="dxa"/>
          </w:tcPr>
          <w:p w14:paraId="03E2C002" w14:textId="77777777" w:rsidR="00EE4B68" w:rsidRDefault="00EE4B68" w:rsidP="00FF760B">
            <w:pPr>
              <w:spacing w:after="0"/>
            </w:pPr>
            <w:r>
              <w:t xml:space="preserve">HON 240 (4cr) – Where are we going? </w:t>
            </w:r>
          </w:p>
          <w:p w14:paraId="2CECAEBF" w14:textId="77777777" w:rsidR="00EE4B68" w:rsidRDefault="00EE4B68" w:rsidP="00FF760B">
            <w:pPr>
              <w:spacing w:after="0"/>
              <w:rPr>
                <w:i/>
                <w:iCs/>
              </w:rPr>
            </w:pPr>
            <w:r>
              <w:rPr>
                <w:i/>
                <w:iCs/>
              </w:rPr>
              <w:t>Pre-requisite: AWR 101, HON 100</w:t>
            </w:r>
          </w:p>
          <w:p w14:paraId="0EF89AB3" w14:textId="77777777" w:rsidR="00EE4B68" w:rsidRDefault="00EE4B68" w:rsidP="00FF760B">
            <w:pPr>
              <w:spacing w:after="0"/>
            </w:pPr>
            <w:r>
              <w:rPr>
                <w:i/>
                <w:iCs/>
              </w:rPr>
              <w:t>Co-requisite: AWR 201</w:t>
            </w:r>
          </w:p>
        </w:tc>
        <w:tc>
          <w:tcPr>
            <w:tcW w:w="1440" w:type="dxa"/>
          </w:tcPr>
          <w:p w14:paraId="7253792D" w14:textId="77777777" w:rsidR="00EE4B68" w:rsidRDefault="00EE4B68" w:rsidP="00FF760B">
            <w:pPr>
              <w:spacing w:after="0"/>
            </w:pPr>
          </w:p>
        </w:tc>
        <w:tc>
          <w:tcPr>
            <w:tcW w:w="1440" w:type="dxa"/>
          </w:tcPr>
          <w:p w14:paraId="075C9D60" w14:textId="77777777" w:rsidR="00EE4B68" w:rsidRDefault="00EE4B68" w:rsidP="00FF760B">
            <w:pPr>
              <w:spacing w:after="0"/>
            </w:pPr>
          </w:p>
        </w:tc>
      </w:tr>
    </w:tbl>
    <w:p w14:paraId="43F80FD1" w14:textId="77777777" w:rsidR="00EE4B68" w:rsidRDefault="00EE4B68" w:rsidP="00EE4B68"/>
    <w:p w14:paraId="1E83933A" w14:textId="77777777" w:rsidR="00EE4B68" w:rsidRDefault="00EE4B68" w:rsidP="00EE4B68">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EE4B68" w:rsidRPr="00D421C1" w14:paraId="1C6839E4" w14:textId="77777777" w:rsidTr="00FF760B">
        <w:trPr>
          <w:cantSplit/>
          <w:tblHeader/>
        </w:trPr>
        <w:tc>
          <w:tcPr>
            <w:tcW w:w="7915" w:type="dxa"/>
            <w:shd w:val="clear" w:color="auto" w:fill="D0CECE" w:themeFill="background2" w:themeFillShade="E6"/>
          </w:tcPr>
          <w:p w14:paraId="38B3EACB" w14:textId="77777777" w:rsidR="00EE4B68" w:rsidRPr="00D421C1" w:rsidRDefault="00EE4B68" w:rsidP="00FF760B">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6943359A" w14:textId="77777777" w:rsidR="00EE4B68" w:rsidRPr="00D421C1" w:rsidRDefault="00EE4B68" w:rsidP="00FF760B">
            <w:pPr>
              <w:spacing w:after="0"/>
              <w:rPr>
                <w:b/>
                <w:bCs/>
              </w:rPr>
            </w:pPr>
            <w:r w:rsidRPr="00D421C1">
              <w:rPr>
                <w:b/>
                <w:bCs/>
              </w:rPr>
              <w:t>Course Taken</w:t>
            </w:r>
          </w:p>
        </w:tc>
        <w:tc>
          <w:tcPr>
            <w:tcW w:w="1440" w:type="dxa"/>
            <w:shd w:val="clear" w:color="auto" w:fill="D0CECE" w:themeFill="background2" w:themeFillShade="E6"/>
          </w:tcPr>
          <w:p w14:paraId="526C3634" w14:textId="77777777" w:rsidR="00EE4B68" w:rsidRPr="00D421C1" w:rsidRDefault="00EE4B68" w:rsidP="00FF760B">
            <w:pPr>
              <w:spacing w:after="0"/>
              <w:rPr>
                <w:b/>
                <w:bCs/>
              </w:rPr>
            </w:pPr>
            <w:r w:rsidRPr="00D421C1">
              <w:rPr>
                <w:b/>
                <w:bCs/>
              </w:rPr>
              <w:t>Semester Taken</w:t>
            </w:r>
          </w:p>
        </w:tc>
      </w:tr>
      <w:tr w:rsidR="00EE4B68" w14:paraId="1BCFEA49" w14:textId="77777777" w:rsidTr="00FF760B">
        <w:trPr>
          <w:cantSplit/>
        </w:trPr>
        <w:tc>
          <w:tcPr>
            <w:tcW w:w="7915" w:type="dxa"/>
          </w:tcPr>
          <w:p w14:paraId="6581A0DD" w14:textId="77777777" w:rsidR="00EE4B68" w:rsidRPr="00EA6BBF" w:rsidRDefault="00EE4B68" w:rsidP="00FF760B">
            <w:pPr>
              <w:spacing w:after="0"/>
              <w:rPr>
                <w:rStyle w:val="Hyperlink"/>
                <w:color w:val="auto"/>
                <w:u w:val="none"/>
              </w:rPr>
            </w:pPr>
            <w:r>
              <w:t>HON 253 (4cr) – Idea Lab: Health Science or Natural Science</w:t>
            </w:r>
          </w:p>
          <w:p w14:paraId="3905319A" w14:textId="77777777" w:rsidR="00EE4B68" w:rsidRDefault="00EE4B68" w:rsidP="00FF760B">
            <w:pPr>
              <w:spacing w:after="0"/>
              <w:rPr>
                <w:i/>
                <w:iCs/>
              </w:rPr>
            </w:pPr>
            <w:r>
              <w:rPr>
                <w:i/>
                <w:iCs/>
              </w:rPr>
              <w:t>Pre-requisite: AWR 101, HON 100</w:t>
            </w:r>
          </w:p>
          <w:p w14:paraId="174CA954" w14:textId="77777777" w:rsidR="00EE4B68" w:rsidRDefault="00EE4B68" w:rsidP="00FF760B">
            <w:pPr>
              <w:spacing w:after="0"/>
            </w:pPr>
            <w:r>
              <w:rPr>
                <w:i/>
                <w:iCs/>
              </w:rPr>
              <w:t>Co-requisite: AWR 201</w:t>
            </w:r>
          </w:p>
        </w:tc>
        <w:tc>
          <w:tcPr>
            <w:tcW w:w="1440" w:type="dxa"/>
          </w:tcPr>
          <w:p w14:paraId="7308C0D2" w14:textId="77777777" w:rsidR="00EE4B68" w:rsidRDefault="00EE4B68" w:rsidP="00FF760B">
            <w:pPr>
              <w:spacing w:after="0"/>
            </w:pPr>
          </w:p>
        </w:tc>
        <w:tc>
          <w:tcPr>
            <w:tcW w:w="1440" w:type="dxa"/>
          </w:tcPr>
          <w:p w14:paraId="31DA392B" w14:textId="77777777" w:rsidR="00EE4B68" w:rsidRDefault="00EE4B68" w:rsidP="00FF760B">
            <w:pPr>
              <w:spacing w:after="0"/>
            </w:pPr>
          </w:p>
        </w:tc>
      </w:tr>
      <w:tr w:rsidR="00EE4B68" w14:paraId="58D5A5EB" w14:textId="77777777" w:rsidTr="00FF760B">
        <w:trPr>
          <w:cantSplit/>
        </w:trPr>
        <w:tc>
          <w:tcPr>
            <w:tcW w:w="7915" w:type="dxa"/>
          </w:tcPr>
          <w:p w14:paraId="125BA6D3" w14:textId="77777777" w:rsidR="00EE4B68" w:rsidRPr="00EA6BBF" w:rsidRDefault="00EE4B68" w:rsidP="00FF760B">
            <w:pPr>
              <w:spacing w:after="0"/>
              <w:rPr>
                <w:rStyle w:val="Hyperlink"/>
                <w:color w:val="auto"/>
                <w:u w:val="none"/>
              </w:rPr>
            </w:pPr>
            <w:r>
              <w:t>HON 255 (4cr) – Idea Lab: Humanities/Fine Arts</w:t>
            </w:r>
          </w:p>
          <w:p w14:paraId="611B97E2" w14:textId="77777777" w:rsidR="00EE4B68" w:rsidRDefault="00EE4B68" w:rsidP="00FF760B">
            <w:pPr>
              <w:spacing w:after="0"/>
              <w:rPr>
                <w:i/>
                <w:iCs/>
              </w:rPr>
            </w:pPr>
            <w:r>
              <w:rPr>
                <w:i/>
                <w:iCs/>
              </w:rPr>
              <w:t>Pre-requisite: AWR 101, HON 100</w:t>
            </w:r>
          </w:p>
          <w:p w14:paraId="7A9EB1E2" w14:textId="77777777" w:rsidR="00EE4B68" w:rsidRDefault="00EE4B68" w:rsidP="00FF760B">
            <w:pPr>
              <w:spacing w:after="0"/>
            </w:pPr>
            <w:r>
              <w:rPr>
                <w:i/>
                <w:iCs/>
              </w:rPr>
              <w:t>Co-requisite: AWR 201</w:t>
            </w:r>
          </w:p>
        </w:tc>
        <w:tc>
          <w:tcPr>
            <w:tcW w:w="1440" w:type="dxa"/>
          </w:tcPr>
          <w:p w14:paraId="351B23D0" w14:textId="77777777" w:rsidR="00EE4B68" w:rsidRDefault="00EE4B68" w:rsidP="00FF760B">
            <w:pPr>
              <w:spacing w:after="0"/>
            </w:pPr>
          </w:p>
        </w:tc>
        <w:tc>
          <w:tcPr>
            <w:tcW w:w="1440" w:type="dxa"/>
          </w:tcPr>
          <w:p w14:paraId="6D39AE03" w14:textId="77777777" w:rsidR="00EE4B68" w:rsidRDefault="00EE4B68" w:rsidP="00FF760B">
            <w:pPr>
              <w:spacing w:after="0"/>
            </w:pPr>
          </w:p>
        </w:tc>
      </w:tr>
      <w:tr w:rsidR="00EE4B68" w14:paraId="185B3F6F" w14:textId="77777777" w:rsidTr="00FF760B">
        <w:trPr>
          <w:cantSplit/>
        </w:trPr>
        <w:tc>
          <w:tcPr>
            <w:tcW w:w="7915" w:type="dxa"/>
          </w:tcPr>
          <w:p w14:paraId="174B19E4" w14:textId="77777777" w:rsidR="00EE4B68" w:rsidRDefault="00EE4B68" w:rsidP="00FF760B">
            <w:pPr>
              <w:spacing w:after="0"/>
            </w:pPr>
            <w:r>
              <w:t>HON 257 (4cr) – Idea Lab: Social Science</w:t>
            </w:r>
          </w:p>
          <w:p w14:paraId="372CFA6C" w14:textId="77777777" w:rsidR="00EE4B68" w:rsidRDefault="00EE4B68" w:rsidP="00FF760B">
            <w:pPr>
              <w:spacing w:after="0"/>
              <w:rPr>
                <w:i/>
                <w:iCs/>
              </w:rPr>
            </w:pPr>
            <w:r>
              <w:rPr>
                <w:i/>
                <w:iCs/>
              </w:rPr>
              <w:t>Pre-requisite: AWR 101, HON 100</w:t>
            </w:r>
          </w:p>
          <w:p w14:paraId="538FDCB9" w14:textId="77777777" w:rsidR="00EE4B68" w:rsidRDefault="00EE4B68" w:rsidP="00FF760B">
            <w:pPr>
              <w:spacing w:after="0"/>
            </w:pPr>
            <w:r>
              <w:rPr>
                <w:i/>
                <w:iCs/>
              </w:rPr>
              <w:t>Co-requisite: AWR 201</w:t>
            </w:r>
          </w:p>
        </w:tc>
        <w:tc>
          <w:tcPr>
            <w:tcW w:w="1440" w:type="dxa"/>
          </w:tcPr>
          <w:p w14:paraId="511376BA" w14:textId="77777777" w:rsidR="00EE4B68" w:rsidRDefault="00EE4B68" w:rsidP="00FF760B">
            <w:pPr>
              <w:spacing w:after="0"/>
            </w:pPr>
          </w:p>
        </w:tc>
        <w:tc>
          <w:tcPr>
            <w:tcW w:w="1440" w:type="dxa"/>
          </w:tcPr>
          <w:p w14:paraId="72BEAF62" w14:textId="77777777" w:rsidR="00EE4B68" w:rsidRDefault="00EE4B68" w:rsidP="00FF760B">
            <w:pPr>
              <w:spacing w:after="0"/>
            </w:pPr>
          </w:p>
        </w:tc>
      </w:tr>
    </w:tbl>
    <w:p w14:paraId="7F9D5079" w14:textId="77777777" w:rsidR="00EE4B68" w:rsidRDefault="00EE4B68" w:rsidP="00EE4B68">
      <w:pPr>
        <w:spacing w:after="0"/>
      </w:pPr>
    </w:p>
    <w:p w14:paraId="51253947" w14:textId="77777777" w:rsidR="00EE4B68" w:rsidRPr="00752C28" w:rsidRDefault="00EE4B68" w:rsidP="00EE4B68">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EE4B68" w:rsidRPr="00D421C1" w14:paraId="04C94DA2" w14:textId="77777777" w:rsidTr="00FF760B">
        <w:trPr>
          <w:cantSplit/>
          <w:tblHeader/>
        </w:trPr>
        <w:tc>
          <w:tcPr>
            <w:tcW w:w="7915" w:type="dxa"/>
            <w:shd w:val="clear" w:color="auto" w:fill="D0CECE" w:themeFill="background2" w:themeFillShade="E6"/>
          </w:tcPr>
          <w:p w14:paraId="1C13346F" w14:textId="77777777" w:rsidR="00EE4B68" w:rsidRPr="00D421C1" w:rsidRDefault="00EE4B68" w:rsidP="00FF760B">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7CF3F6C" w14:textId="77777777" w:rsidR="00EE4B68" w:rsidRPr="00D421C1" w:rsidRDefault="00EE4B68" w:rsidP="00FF760B">
            <w:pPr>
              <w:spacing w:after="0"/>
              <w:rPr>
                <w:b/>
                <w:bCs/>
              </w:rPr>
            </w:pPr>
            <w:r w:rsidRPr="00D421C1">
              <w:rPr>
                <w:b/>
                <w:bCs/>
              </w:rPr>
              <w:t>Course Taken</w:t>
            </w:r>
          </w:p>
        </w:tc>
        <w:tc>
          <w:tcPr>
            <w:tcW w:w="1440" w:type="dxa"/>
            <w:shd w:val="clear" w:color="auto" w:fill="D0CECE" w:themeFill="background2" w:themeFillShade="E6"/>
          </w:tcPr>
          <w:p w14:paraId="54C0D572" w14:textId="77777777" w:rsidR="00EE4B68" w:rsidRPr="00D421C1" w:rsidRDefault="00EE4B68" w:rsidP="00FF760B">
            <w:pPr>
              <w:spacing w:after="0"/>
              <w:rPr>
                <w:b/>
                <w:bCs/>
              </w:rPr>
            </w:pPr>
            <w:r w:rsidRPr="00D421C1">
              <w:rPr>
                <w:b/>
                <w:bCs/>
              </w:rPr>
              <w:t>Semester Taken</w:t>
            </w:r>
          </w:p>
        </w:tc>
      </w:tr>
      <w:tr w:rsidR="00EE4B68" w14:paraId="49DDD774" w14:textId="77777777" w:rsidTr="00FF760B">
        <w:trPr>
          <w:cantSplit/>
        </w:trPr>
        <w:tc>
          <w:tcPr>
            <w:tcW w:w="7915" w:type="dxa"/>
          </w:tcPr>
          <w:p w14:paraId="39B403D0" w14:textId="77777777" w:rsidR="00EE4B68" w:rsidRDefault="00EE4B68" w:rsidP="00FF760B">
            <w:pPr>
              <w:spacing w:after="0"/>
            </w:pPr>
            <w:r>
              <w:t>HON 490 (6-10cr) – Thesis</w:t>
            </w:r>
          </w:p>
          <w:p w14:paraId="4A0312BC" w14:textId="77777777" w:rsidR="00EE4B68" w:rsidRPr="000A2092" w:rsidRDefault="00EE4B68" w:rsidP="00FF760B">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72F29DC5" w14:textId="77777777" w:rsidR="00EE4B68" w:rsidRDefault="00EE4B68" w:rsidP="00FF760B">
            <w:pPr>
              <w:spacing w:after="0"/>
            </w:pPr>
          </w:p>
        </w:tc>
        <w:tc>
          <w:tcPr>
            <w:tcW w:w="1440" w:type="dxa"/>
          </w:tcPr>
          <w:p w14:paraId="609B88D9" w14:textId="77777777" w:rsidR="00EE4B68" w:rsidRDefault="00EE4B68" w:rsidP="00FF760B">
            <w:pPr>
              <w:spacing w:after="0"/>
            </w:pPr>
          </w:p>
        </w:tc>
      </w:tr>
    </w:tbl>
    <w:p w14:paraId="22E4FEC9" w14:textId="77777777" w:rsidR="00EE4B68" w:rsidRDefault="00EE4B68" w:rsidP="00597CC6">
      <w:pPr>
        <w:pStyle w:val="Heading2"/>
        <w:spacing w:before="0"/>
      </w:pPr>
    </w:p>
    <w:p w14:paraId="6709F49D" w14:textId="0C047ABB" w:rsidR="00597CC6" w:rsidRDefault="00AF5826" w:rsidP="00597CC6">
      <w:pPr>
        <w:pStyle w:val="Heading2"/>
        <w:spacing w:before="0"/>
      </w:pPr>
      <w:r>
        <w:t>Major</w:t>
      </w:r>
      <w:r w:rsidR="00597CC6">
        <w:t xml:space="preserve"> Requirements</w:t>
      </w:r>
      <w:r w:rsidR="00586637">
        <w:t xml:space="preserve"> (80 credits)</w:t>
      </w:r>
    </w:p>
    <w:p w14:paraId="51B41517" w14:textId="381B75F3" w:rsidR="00597CC6" w:rsidRPr="00752C28" w:rsidRDefault="00AF5826" w:rsidP="00597CC6">
      <w:pPr>
        <w:pStyle w:val="Heading3"/>
        <w:spacing w:before="0" w:after="0"/>
        <w:rPr>
          <w:sz w:val="24"/>
          <w:szCs w:val="28"/>
        </w:rPr>
      </w:pPr>
      <w:r>
        <w:rPr>
          <w:sz w:val="24"/>
          <w:szCs w:val="28"/>
        </w:rPr>
        <w:t xml:space="preserve">College of Business </w:t>
      </w:r>
      <w:r w:rsidR="00AC2F18">
        <w:rPr>
          <w:sz w:val="24"/>
          <w:szCs w:val="28"/>
        </w:rPr>
        <w:t xml:space="preserve">Lower </w:t>
      </w:r>
      <w:r>
        <w:rPr>
          <w:sz w:val="24"/>
          <w:szCs w:val="28"/>
        </w:rPr>
        <w:t>Core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97CC6" w:rsidRPr="00D421C1" w14:paraId="510FC93C" w14:textId="77777777" w:rsidTr="00636B2A">
        <w:trPr>
          <w:cantSplit/>
          <w:tblHeader/>
        </w:trPr>
        <w:tc>
          <w:tcPr>
            <w:tcW w:w="3617" w:type="pct"/>
            <w:shd w:val="clear" w:color="auto" w:fill="D9D9D9" w:themeFill="background1" w:themeFillShade="D9"/>
          </w:tcPr>
          <w:p w14:paraId="1FC5ED7E" w14:textId="0A5A3B45" w:rsidR="00597CC6" w:rsidRPr="00D421C1" w:rsidRDefault="00141531" w:rsidP="00597CC6">
            <w:pPr>
              <w:spacing w:after="0"/>
              <w:rPr>
                <w:b/>
                <w:bCs/>
              </w:rPr>
            </w:pPr>
            <w:r>
              <w:rPr>
                <w:b/>
                <w:bCs/>
              </w:rPr>
              <w:t>College of Business Lower Core</w:t>
            </w:r>
            <w:r w:rsidR="00636B2A">
              <w:rPr>
                <w:b/>
                <w:bCs/>
              </w:rPr>
              <w:t xml:space="preserve"> (32 credits)</w:t>
            </w:r>
          </w:p>
        </w:tc>
        <w:tc>
          <w:tcPr>
            <w:tcW w:w="671" w:type="pct"/>
            <w:shd w:val="clear" w:color="auto" w:fill="D9D9D9" w:themeFill="background1" w:themeFillShade="D9"/>
          </w:tcPr>
          <w:p w14:paraId="0734CF12" w14:textId="77777777" w:rsidR="00597CC6" w:rsidRPr="00D421C1" w:rsidRDefault="00597CC6" w:rsidP="00597CC6">
            <w:pPr>
              <w:spacing w:after="0"/>
              <w:rPr>
                <w:b/>
                <w:bCs/>
              </w:rPr>
            </w:pPr>
            <w:r w:rsidRPr="00D421C1">
              <w:rPr>
                <w:b/>
                <w:bCs/>
              </w:rPr>
              <w:t>Course Taken</w:t>
            </w:r>
          </w:p>
        </w:tc>
        <w:tc>
          <w:tcPr>
            <w:tcW w:w="712" w:type="pct"/>
            <w:shd w:val="clear" w:color="auto" w:fill="D9D9D9" w:themeFill="background1" w:themeFillShade="D9"/>
          </w:tcPr>
          <w:p w14:paraId="0FF8A648" w14:textId="77777777" w:rsidR="00597CC6" w:rsidRPr="00D421C1" w:rsidRDefault="00597CC6" w:rsidP="00597CC6">
            <w:pPr>
              <w:spacing w:after="0"/>
              <w:rPr>
                <w:b/>
                <w:bCs/>
              </w:rPr>
            </w:pPr>
            <w:r w:rsidRPr="00D421C1">
              <w:rPr>
                <w:b/>
                <w:bCs/>
              </w:rPr>
              <w:t>Semester Taken</w:t>
            </w:r>
          </w:p>
        </w:tc>
      </w:tr>
      <w:tr w:rsidR="00597CC6" w:rsidRPr="00597CC6" w14:paraId="4A4CD026" w14:textId="77777777" w:rsidTr="006D7075">
        <w:trPr>
          <w:cantSplit/>
        </w:trPr>
        <w:tc>
          <w:tcPr>
            <w:tcW w:w="3617" w:type="pct"/>
          </w:tcPr>
          <w:p w14:paraId="7DCA83B9" w14:textId="77777777" w:rsidR="006A68B8" w:rsidRDefault="00141531" w:rsidP="00A5113C">
            <w:pPr>
              <w:spacing w:after="0"/>
            </w:pPr>
            <w:r>
              <w:t>BUS 101 (4cr) – Introduction to Global Business</w:t>
            </w:r>
          </w:p>
          <w:p w14:paraId="65A7DBA9" w14:textId="3209EBC1" w:rsidR="00141531" w:rsidRPr="00141531" w:rsidRDefault="00C907B3" w:rsidP="00A5113C">
            <w:pPr>
              <w:spacing w:after="0"/>
              <w:rPr>
                <w:i/>
                <w:iCs/>
              </w:rPr>
            </w:pPr>
            <w:r>
              <w:rPr>
                <w:i/>
                <w:iCs/>
              </w:rPr>
              <w:t>Pre/Co-requisite</w:t>
            </w:r>
            <w:r w:rsidR="00141531">
              <w:rPr>
                <w:i/>
                <w:iCs/>
              </w:rPr>
              <w:t>: AWR 101</w:t>
            </w:r>
            <w:r w:rsidR="00EE01D4">
              <w:rPr>
                <w:i/>
                <w:iCs/>
              </w:rPr>
              <w:t xml:space="preserve"> and UTAMPA 101, UTAMPA 103, UTAMPA 104 or HON 100</w:t>
            </w:r>
          </w:p>
        </w:tc>
        <w:tc>
          <w:tcPr>
            <w:tcW w:w="671" w:type="pct"/>
          </w:tcPr>
          <w:p w14:paraId="73A2CC91" w14:textId="76A81246" w:rsidR="00597CC6" w:rsidRPr="00597CC6" w:rsidRDefault="00597CC6" w:rsidP="00597CC6">
            <w:pPr>
              <w:spacing w:after="0"/>
            </w:pPr>
          </w:p>
        </w:tc>
        <w:tc>
          <w:tcPr>
            <w:tcW w:w="712" w:type="pct"/>
          </w:tcPr>
          <w:p w14:paraId="478EBF47" w14:textId="77777777" w:rsidR="00597CC6" w:rsidRPr="00597CC6" w:rsidRDefault="00597CC6" w:rsidP="00597CC6">
            <w:pPr>
              <w:spacing w:after="0"/>
            </w:pPr>
          </w:p>
        </w:tc>
      </w:tr>
      <w:tr w:rsidR="00597CC6" w:rsidRPr="00597CC6" w14:paraId="1A82ABBA" w14:textId="77777777" w:rsidTr="006D7075">
        <w:trPr>
          <w:cantSplit/>
        </w:trPr>
        <w:tc>
          <w:tcPr>
            <w:tcW w:w="3617" w:type="pct"/>
          </w:tcPr>
          <w:p w14:paraId="6515B969" w14:textId="77777777" w:rsidR="00597CC6" w:rsidRDefault="00141531" w:rsidP="00597CC6">
            <w:pPr>
              <w:spacing w:after="0"/>
            </w:pPr>
            <w:r>
              <w:t>BUS 221 (4cr) – Business Law and Social Responsibility</w:t>
            </w:r>
          </w:p>
          <w:p w14:paraId="7FDA14F9" w14:textId="1A8BDCDB" w:rsidR="00141531" w:rsidRPr="00141531" w:rsidRDefault="00C907B3" w:rsidP="00597CC6">
            <w:pPr>
              <w:spacing w:after="0"/>
              <w:rPr>
                <w:i/>
                <w:iCs/>
              </w:rPr>
            </w:pPr>
            <w:r>
              <w:rPr>
                <w:i/>
                <w:iCs/>
              </w:rPr>
              <w:t>Pre-requisite</w:t>
            </w:r>
            <w:r w:rsidR="00141531">
              <w:rPr>
                <w:i/>
                <w:iCs/>
              </w:rPr>
              <w:t>: BUS 101</w:t>
            </w:r>
          </w:p>
        </w:tc>
        <w:tc>
          <w:tcPr>
            <w:tcW w:w="671" w:type="pct"/>
          </w:tcPr>
          <w:p w14:paraId="6C63861F" w14:textId="77777777" w:rsidR="00597CC6" w:rsidRPr="00597CC6" w:rsidRDefault="00597CC6" w:rsidP="00597CC6">
            <w:pPr>
              <w:spacing w:after="0"/>
            </w:pPr>
          </w:p>
        </w:tc>
        <w:tc>
          <w:tcPr>
            <w:tcW w:w="712" w:type="pct"/>
          </w:tcPr>
          <w:p w14:paraId="411D423B" w14:textId="77777777" w:rsidR="00597CC6" w:rsidRPr="00597CC6" w:rsidRDefault="00597CC6" w:rsidP="00597CC6">
            <w:pPr>
              <w:spacing w:after="0"/>
            </w:pPr>
          </w:p>
        </w:tc>
      </w:tr>
      <w:tr w:rsidR="00597CC6" w:rsidRPr="00597CC6" w14:paraId="1B705910" w14:textId="77777777" w:rsidTr="006D7075">
        <w:trPr>
          <w:cantSplit/>
        </w:trPr>
        <w:tc>
          <w:tcPr>
            <w:tcW w:w="3617" w:type="pct"/>
          </w:tcPr>
          <w:p w14:paraId="1DCDB076" w14:textId="77777777" w:rsidR="006A68B8" w:rsidRDefault="00141531" w:rsidP="00597CC6">
            <w:pPr>
              <w:spacing w:after="0"/>
            </w:pPr>
            <w:r>
              <w:t>ACC 202 (4cr) – Financial Accounting Information</w:t>
            </w:r>
          </w:p>
          <w:p w14:paraId="2202AD54" w14:textId="1CF7C654" w:rsidR="00141531" w:rsidRPr="00597CC6" w:rsidRDefault="00141531" w:rsidP="00597CC6">
            <w:pPr>
              <w:spacing w:after="0"/>
            </w:pPr>
          </w:p>
        </w:tc>
        <w:tc>
          <w:tcPr>
            <w:tcW w:w="671" w:type="pct"/>
          </w:tcPr>
          <w:p w14:paraId="5BC0302D" w14:textId="77777777" w:rsidR="00597CC6" w:rsidRPr="00597CC6" w:rsidRDefault="00597CC6" w:rsidP="00597CC6">
            <w:pPr>
              <w:spacing w:after="0"/>
            </w:pPr>
          </w:p>
        </w:tc>
        <w:tc>
          <w:tcPr>
            <w:tcW w:w="712" w:type="pct"/>
          </w:tcPr>
          <w:p w14:paraId="7705252E" w14:textId="77777777" w:rsidR="00597CC6" w:rsidRPr="00597CC6" w:rsidRDefault="00597CC6" w:rsidP="00597CC6">
            <w:pPr>
              <w:spacing w:after="0"/>
            </w:pPr>
          </w:p>
        </w:tc>
      </w:tr>
      <w:tr w:rsidR="00597CC6" w:rsidRPr="00597CC6" w14:paraId="758B3E6F" w14:textId="77777777" w:rsidTr="006D7075">
        <w:trPr>
          <w:cantSplit/>
        </w:trPr>
        <w:tc>
          <w:tcPr>
            <w:tcW w:w="3617" w:type="pct"/>
          </w:tcPr>
          <w:p w14:paraId="5EC9F73A" w14:textId="77777777" w:rsidR="00752C28" w:rsidRDefault="00141531" w:rsidP="00A5113C">
            <w:pPr>
              <w:spacing w:after="0"/>
            </w:pPr>
            <w:r>
              <w:t>ACC 203 (4cr) – Managerial Accounting</w:t>
            </w:r>
          </w:p>
          <w:p w14:paraId="40157E53" w14:textId="76A2B421" w:rsidR="00EE01D4" w:rsidRPr="00EE01D4" w:rsidRDefault="00C907B3" w:rsidP="00A5113C">
            <w:pPr>
              <w:spacing w:after="0"/>
              <w:rPr>
                <w:i/>
                <w:iCs/>
              </w:rPr>
            </w:pPr>
            <w:r>
              <w:rPr>
                <w:i/>
                <w:iCs/>
              </w:rPr>
              <w:t>Pre-requisite</w:t>
            </w:r>
            <w:r w:rsidR="00EE01D4">
              <w:rPr>
                <w:i/>
                <w:iCs/>
              </w:rPr>
              <w:t>: ACC 202 and MAT 150 or higher or Math Placement of 2 or higher</w:t>
            </w:r>
          </w:p>
        </w:tc>
        <w:tc>
          <w:tcPr>
            <w:tcW w:w="671" w:type="pct"/>
          </w:tcPr>
          <w:p w14:paraId="139C02E2" w14:textId="03B22B12" w:rsidR="00597CC6" w:rsidRPr="00597CC6" w:rsidRDefault="00597CC6" w:rsidP="00597CC6">
            <w:pPr>
              <w:spacing w:after="0"/>
            </w:pPr>
          </w:p>
        </w:tc>
        <w:tc>
          <w:tcPr>
            <w:tcW w:w="712" w:type="pct"/>
          </w:tcPr>
          <w:p w14:paraId="63274B93" w14:textId="77777777" w:rsidR="00597CC6" w:rsidRPr="00597CC6" w:rsidRDefault="00597CC6" w:rsidP="00597CC6">
            <w:pPr>
              <w:spacing w:after="0"/>
            </w:pPr>
          </w:p>
        </w:tc>
      </w:tr>
      <w:tr w:rsidR="00597CC6" w:rsidRPr="00597CC6" w14:paraId="6F5ACC90" w14:textId="77777777" w:rsidTr="006D7075">
        <w:trPr>
          <w:cantSplit/>
        </w:trPr>
        <w:tc>
          <w:tcPr>
            <w:tcW w:w="3617" w:type="pct"/>
          </w:tcPr>
          <w:p w14:paraId="4FE737B7" w14:textId="060D165A" w:rsidR="00141531" w:rsidRPr="00597CC6" w:rsidRDefault="00141531" w:rsidP="00141531">
            <w:pPr>
              <w:spacing w:after="0"/>
            </w:pPr>
            <w:r>
              <w:t>ECO 204 (4cr) – Principles of Microeconomics (Can fulfill Spartan Studies Distribution Requirements)</w:t>
            </w:r>
          </w:p>
        </w:tc>
        <w:tc>
          <w:tcPr>
            <w:tcW w:w="671" w:type="pct"/>
          </w:tcPr>
          <w:p w14:paraId="74513D0C" w14:textId="77777777" w:rsidR="00597CC6" w:rsidRPr="00597CC6" w:rsidRDefault="00597CC6" w:rsidP="00597CC6">
            <w:pPr>
              <w:spacing w:after="0"/>
            </w:pPr>
          </w:p>
        </w:tc>
        <w:tc>
          <w:tcPr>
            <w:tcW w:w="712" w:type="pct"/>
          </w:tcPr>
          <w:p w14:paraId="6B9FDFD5" w14:textId="77777777" w:rsidR="00597CC6" w:rsidRPr="00597CC6" w:rsidRDefault="00597CC6" w:rsidP="00597CC6">
            <w:pPr>
              <w:spacing w:after="0"/>
            </w:pPr>
          </w:p>
        </w:tc>
      </w:tr>
      <w:tr w:rsidR="00597CC6" w:rsidRPr="00597CC6" w14:paraId="3C076E6F" w14:textId="77777777" w:rsidTr="006D7075">
        <w:trPr>
          <w:cantSplit/>
        </w:trPr>
        <w:tc>
          <w:tcPr>
            <w:tcW w:w="3617" w:type="pct"/>
          </w:tcPr>
          <w:p w14:paraId="05CEE1A6" w14:textId="77777777" w:rsidR="00597CC6" w:rsidRDefault="00141531" w:rsidP="00597CC6">
            <w:pPr>
              <w:spacing w:after="0"/>
            </w:pPr>
            <w:r>
              <w:t>ECO 205 (4cr) – Principles of Macroeconomics</w:t>
            </w:r>
          </w:p>
          <w:p w14:paraId="59341299" w14:textId="3C47C95B" w:rsidR="00636B2A" w:rsidRPr="00141531" w:rsidRDefault="00636B2A" w:rsidP="00597CC6">
            <w:pPr>
              <w:spacing w:after="0"/>
            </w:pPr>
          </w:p>
        </w:tc>
        <w:tc>
          <w:tcPr>
            <w:tcW w:w="671" w:type="pct"/>
          </w:tcPr>
          <w:p w14:paraId="3DBA6CFF" w14:textId="77777777" w:rsidR="00597CC6" w:rsidRPr="00597CC6" w:rsidRDefault="00597CC6" w:rsidP="00597CC6">
            <w:pPr>
              <w:spacing w:after="0"/>
            </w:pPr>
          </w:p>
        </w:tc>
        <w:tc>
          <w:tcPr>
            <w:tcW w:w="712" w:type="pct"/>
          </w:tcPr>
          <w:p w14:paraId="33F43E51" w14:textId="77777777" w:rsidR="00597CC6" w:rsidRPr="00597CC6" w:rsidRDefault="00597CC6" w:rsidP="00597CC6">
            <w:pPr>
              <w:spacing w:after="0"/>
            </w:pPr>
          </w:p>
        </w:tc>
      </w:tr>
      <w:tr w:rsidR="00141531" w:rsidRPr="00597CC6" w14:paraId="03597094" w14:textId="77777777" w:rsidTr="006D7075">
        <w:trPr>
          <w:cantSplit/>
        </w:trPr>
        <w:tc>
          <w:tcPr>
            <w:tcW w:w="3617" w:type="pct"/>
          </w:tcPr>
          <w:p w14:paraId="7B1ABD5B" w14:textId="77777777" w:rsidR="00141531" w:rsidRDefault="00141531" w:rsidP="00597CC6">
            <w:pPr>
              <w:spacing w:after="0"/>
            </w:pPr>
            <w:r>
              <w:t>ITM 220 (4cr) – Management Information Systems</w:t>
            </w:r>
          </w:p>
          <w:p w14:paraId="144FE5BE" w14:textId="799137F0" w:rsidR="00141531" w:rsidRPr="00141531" w:rsidRDefault="00C907B3" w:rsidP="00597CC6">
            <w:pPr>
              <w:spacing w:after="0"/>
              <w:rPr>
                <w:i/>
                <w:iCs/>
              </w:rPr>
            </w:pPr>
            <w:r>
              <w:rPr>
                <w:i/>
                <w:iCs/>
              </w:rPr>
              <w:t>Pre-requisite</w:t>
            </w:r>
            <w:r w:rsidR="00141531">
              <w:rPr>
                <w:i/>
                <w:iCs/>
              </w:rPr>
              <w:t xml:space="preserve">: BUS 101 and UTAMPA 101, UTAMPA 103, </w:t>
            </w:r>
            <w:r w:rsidR="00EE01D4">
              <w:rPr>
                <w:i/>
                <w:iCs/>
              </w:rPr>
              <w:t xml:space="preserve">UTAMPA 104 </w:t>
            </w:r>
            <w:r w:rsidR="00141531">
              <w:rPr>
                <w:i/>
                <w:iCs/>
              </w:rPr>
              <w:t>or HON 100</w:t>
            </w:r>
          </w:p>
        </w:tc>
        <w:tc>
          <w:tcPr>
            <w:tcW w:w="671" w:type="pct"/>
          </w:tcPr>
          <w:p w14:paraId="582D57E1" w14:textId="77777777" w:rsidR="00141531" w:rsidRPr="00597CC6" w:rsidRDefault="00141531" w:rsidP="00597CC6">
            <w:pPr>
              <w:spacing w:after="0"/>
            </w:pPr>
          </w:p>
        </w:tc>
        <w:tc>
          <w:tcPr>
            <w:tcW w:w="712" w:type="pct"/>
          </w:tcPr>
          <w:p w14:paraId="5E9132DF" w14:textId="77777777" w:rsidR="00141531" w:rsidRPr="00597CC6" w:rsidRDefault="00141531" w:rsidP="00597CC6">
            <w:pPr>
              <w:spacing w:after="0"/>
            </w:pPr>
          </w:p>
        </w:tc>
      </w:tr>
      <w:tr w:rsidR="00141531" w:rsidRPr="00597CC6" w14:paraId="0F6F6CF5" w14:textId="77777777" w:rsidTr="006D7075">
        <w:trPr>
          <w:cantSplit/>
        </w:trPr>
        <w:tc>
          <w:tcPr>
            <w:tcW w:w="3617" w:type="pct"/>
          </w:tcPr>
          <w:p w14:paraId="2A61FE83" w14:textId="77777777" w:rsidR="00141531" w:rsidRDefault="00141531" w:rsidP="00597CC6">
            <w:pPr>
              <w:spacing w:after="0"/>
            </w:pPr>
            <w:r>
              <w:t xml:space="preserve">QMB 210 (4cr) </w:t>
            </w:r>
            <w:r w:rsidR="00EE01D4">
              <w:t>–</w:t>
            </w:r>
            <w:r>
              <w:t xml:space="preserve"> </w:t>
            </w:r>
            <w:r w:rsidR="00EE01D4">
              <w:t>Business Statistics and Analytics</w:t>
            </w:r>
          </w:p>
          <w:p w14:paraId="6D088DBB" w14:textId="721D8FC7" w:rsidR="00EE01D4" w:rsidRDefault="00C907B3" w:rsidP="00597CC6">
            <w:pPr>
              <w:spacing w:after="0"/>
            </w:pPr>
            <w:r>
              <w:rPr>
                <w:i/>
                <w:iCs/>
              </w:rPr>
              <w:t>Pre-requisite</w:t>
            </w:r>
            <w:r w:rsidR="00EE01D4">
              <w:rPr>
                <w:i/>
                <w:iCs/>
              </w:rPr>
              <w:t>: MAT 160 or higher and UTAMPA 101, UTAMPA 103, UTAMPA 104 or HON 100</w:t>
            </w:r>
          </w:p>
        </w:tc>
        <w:tc>
          <w:tcPr>
            <w:tcW w:w="671" w:type="pct"/>
          </w:tcPr>
          <w:p w14:paraId="7C32232F" w14:textId="77777777" w:rsidR="00141531" w:rsidRPr="00597CC6" w:rsidRDefault="00141531" w:rsidP="00597CC6">
            <w:pPr>
              <w:spacing w:after="0"/>
            </w:pPr>
          </w:p>
        </w:tc>
        <w:tc>
          <w:tcPr>
            <w:tcW w:w="712" w:type="pct"/>
          </w:tcPr>
          <w:p w14:paraId="2A7CC3C7" w14:textId="77777777" w:rsidR="00141531" w:rsidRPr="00597CC6" w:rsidRDefault="00141531" w:rsidP="00597CC6">
            <w:pPr>
              <w:spacing w:after="0"/>
            </w:pPr>
          </w:p>
        </w:tc>
      </w:tr>
    </w:tbl>
    <w:p w14:paraId="06872856" w14:textId="2A33255E" w:rsidR="00AC2F18" w:rsidRDefault="00AC2F18"/>
    <w:p w14:paraId="072D4E7C" w14:textId="77777777" w:rsidR="00AC2F18" w:rsidRDefault="00AC2F18">
      <w:pPr>
        <w:spacing w:after="0"/>
      </w:pPr>
      <w:r>
        <w:br w:type="page"/>
      </w:r>
    </w:p>
    <w:p w14:paraId="70289B86" w14:textId="3148AEE9" w:rsidR="00AC2F18" w:rsidRPr="00752C28" w:rsidRDefault="00AC2F18" w:rsidP="00AC2F18">
      <w:pPr>
        <w:pStyle w:val="Heading3"/>
        <w:spacing w:before="0" w:after="0"/>
        <w:rPr>
          <w:sz w:val="24"/>
          <w:szCs w:val="28"/>
        </w:rPr>
      </w:pPr>
      <w:r>
        <w:rPr>
          <w:sz w:val="24"/>
          <w:szCs w:val="28"/>
        </w:rPr>
        <w:lastRenderedPageBreak/>
        <w:t>College of Business Upper Core Courses</w:t>
      </w:r>
    </w:p>
    <w:p w14:paraId="40E4F260" w14:textId="4A91BAEC" w:rsidR="00AC2F18" w:rsidRPr="00AC2F18" w:rsidRDefault="00AC2F18">
      <w:pPr>
        <w:rPr>
          <w:sz w:val="28"/>
          <w:szCs w:val="28"/>
        </w:rPr>
      </w:pPr>
      <w:r w:rsidRPr="00AC2F18">
        <w:rPr>
          <w:i/>
          <w:iCs/>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2F18" w:rsidRPr="00D421C1" w14:paraId="38810AE6" w14:textId="77777777" w:rsidTr="00003F04">
        <w:trPr>
          <w:cantSplit/>
          <w:tblHeader/>
        </w:trPr>
        <w:tc>
          <w:tcPr>
            <w:tcW w:w="3617" w:type="pct"/>
            <w:shd w:val="clear" w:color="auto" w:fill="D9D9D9" w:themeFill="background1" w:themeFillShade="D9"/>
          </w:tcPr>
          <w:p w14:paraId="7E21B1FB" w14:textId="05B93BF9" w:rsidR="00AC2F18" w:rsidRPr="00D421C1" w:rsidRDefault="00AC2F18" w:rsidP="00003F04">
            <w:pPr>
              <w:spacing w:after="0"/>
              <w:rPr>
                <w:b/>
                <w:bCs/>
              </w:rPr>
            </w:pPr>
            <w:r>
              <w:rPr>
                <w:b/>
                <w:bCs/>
              </w:rPr>
              <w:t>College of Business Upper Core (</w:t>
            </w:r>
            <w:r w:rsidR="00586637">
              <w:rPr>
                <w:b/>
                <w:bCs/>
              </w:rPr>
              <w:t>16</w:t>
            </w:r>
            <w:r>
              <w:rPr>
                <w:b/>
                <w:bCs/>
              </w:rPr>
              <w:t xml:space="preserve"> credits)</w:t>
            </w:r>
          </w:p>
        </w:tc>
        <w:tc>
          <w:tcPr>
            <w:tcW w:w="671" w:type="pct"/>
            <w:shd w:val="clear" w:color="auto" w:fill="D9D9D9" w:themeFill="background1" w:themeFillShade="D9"/>
          </w:tcPr>
          <w:p w14:paraId="6DB5D8ED" w14:textId="77777777" w:rsidR="00AC2F18" w:rsidRPr="00D421C1" w:rsidRDefault="00AC2F18" w:rsidP="00003F04">
            <w:pPr>
              <w:spacing w:after="0"/>
              <w:rPr>
                <w:b/>
                <w:bCs/>
              </w:rPr>
            </w:pPr>
            <w:r w:rsidRPr="00D421C1">
              <w:rPr>
                <w:b/>
                <w:bCs/>
              </w:rPr>
              <w:t>Course Taken</w:t>
            </w:r>
          </w:p>
        </w:tc>
        <w:tc>
          <w:tcPr>
            <w:tcW w:w="712" w:type="pct"/>
            <w:shd w:val="clear" w:color="auto" w:fill="D9D9D9" w:themeFill="background1" w:themeFillShade="D9"/>
          </w:tcPr>
          <w:p w14:paraId="744FE7EB" w14:textId="77777777" w:rsidR="00AC2F18" w:rsidRPr="00D421C1" w:rsidRDefault="00AC2F18" w:rsidP="00003F04">
            <w:pPr>
              <w:spacing w:after="0"/>
              <w:rPr>
                <w:b/>
                <w:bCs/>
              </w:rPr>
            </w:pPr>
            <w:r w:rsidRPr="00D421C1">
              <w:rPr>
                <w:b/>
                <w:bCs/>
              </w:rPr>
              <w:t>Semester Taken</w:t>
            </w:r>
          </w:p>
        </w:tc>
      </w:tr>
      <w:tr w:rsidR="00597CC6" w:rsidRPr="00597CC6" w14:paraId="3DF5C0B7" w14:textId="77777777" w:rsidTr="006D7075">
        <w:trPr>
          <w:cantSplit/>
        </w:trPr>
        <w:tc>
          <w:tcPr>
            <w:tcW w:w="3617" w:type="pct"/>
          </w:tcPr>
          <w:p w14:paraId="00CA6A25" w14:textId="77777777" w:rsidR="00597CC6" w:rsidRDefault="00141531" w:rsidP="00597CC6">
            <w:pPr>
              <w:spacing w:after="0"/>
            </w:pPr>
            <w:r>
              <w:t xml:space="preserve">FIN 310 (4cr) </w:t>
            </w:r>
            <w:r w:rsidR="00636B2A">
              <w:t>–</w:t>
            </w:r>
            <w:r>
              <w:t xml:space="preserve"> </w:t>
            </w:r>
            <w:r w:rsidR="00636B2A">
              <w:t>Financial Management</w:t>
            </w:r>
          </w:p>
          <w:p w14:paraId="54C58ABC" w14:textId="41B9ED26" w:rsidR="00636B2A" w:rsidRDefault="00C907B3" w:rsidP="00597CC6">
            <w:pPr>
              <w:spacing w:after="0"/>
              <w:rPr>
                <w:i/>
                <w:iCs/>
              </w:rPr>
            </w:pPr>
            <w:r>
              <w:rPr>
                <w:i/>
                <w:iCs/>
              </w:rPr>
              <w:t>Pre-requisite</w:t>
            </w:r>
            <w:r w:rsidR="00636B2A">
              <w:rPr>
                <w:i/>
                <w:iCs/>
              </w:rPr>
              <w:t>: AWR 101 with a “C” or better, AWR 201, ACC 202, ACC 20</w:t>
            </w:r>
            <w:r w:rsidR="00EE6FA4">
              <w:rPr>
                <w:i/>
                <w:iCs/>
              </w:rPr>
              <w:t>3</w:t>
            </w:r>
            <w:r w:rsidR="00636B2A">
              <w:rPr>
                <w:i/>
                <w:iCs/>
              </w:rPr>
              <w:t>, ECO 204, ECO 205, QMB 210, and COB Requirements for taking 300-Level Courses</w:t>
            </w:r>
          </w:p>
          <w:p w14:paraId="5D016EF2" w14:textId="3C98F079" w:rsidR="00636B2A" w:rsidRPr="00636B2A" w:rsidRDefault="00636B2A" w:rsidP="00597CC6">
            <w:pPr>
              <w:spacing w:after="0"/>
              <w:rPr>
                <w:i/>
                <w:iCs/>
              </w:rPr>
            </w:pPr>
            <w:r>
              <w:rPr>
                <w:i/>
                <w:iCs/>
              </w:rPr>
              <w:t>Co-</w:t>
            </w:r>
            <w:r w:rsidR="00F031D5">
              <w:rPr>
                <w:i/>
                <w:iCs/>
              </w:rPr>
              <w:t>requisite</w:t>
            </w:r>
            <w:r>
              <w:rPr>
                <w:i/>
                <w:iCs/>
              </w:rPr>
              <w:t>: UTAMPA 101, UTAMPA 103, UTAMPA 104 or HON 100</w:t>
            </w:r>
          </w:p>
        </w:tc>
        <w:tc>
          <w:tcPr>
            <w:tcW w:w="671" w:type="pct"/>
          </w:tcPr>
          <w:p w14:paraId="1B0A255D" w14:textId="77777777" w:rsidR="00597CC6" w:rsidRPr="00597CC6" w:rsidRDefault="00597CC6" w:rsidP="00597CC6">
            <w:pPr>
              <w:spacing w:after="0"/>
            </w:pPr>
          </w:p>
        </w:tc>
        <w:tc>
          <w:tcPr>
            <w:tcW w:w="712" w:type="pct"/>
          </w:tcPr>
          <w:p w14:paraId="6F482664" w14:textId="77777777" w:rsidR="00597CC6" w:rsidRPr="00597CC6" w:rsidRDefault="00597CC6" w:rsidP="00597CC6">
            <w:pPr>
              <w:spacing w:after="0"/>
            </w:pPr>
          </w:p>
        </w:tc>
      </w:tr>
      <w:tr w:rsidR="00597CC6" w:rsidRPr="00597CC6" w14:paraId="7F2BE8CF" w14:textId="77777777" w:rsidTr="006D7075">
        <w:trPr>
          <w:cantSplit/>
        </w:trPr>
        <w:tc>
          <w:tcPr>
            <w:tcW w:w="3617" w:type="pct"/>
          </w:tcPr>
          <w:p w14:paraId="1668F7B8" w14:textId="77777777" w:rsidR="00597CC6" w:rsidRDefault="00636B2A" w:rsidP="00597CC6">
            <w:pPr>
              <w:spacing w:after="0"/>
            </w:pPr>
            <w:r>
              <w:t>MGT 330 (4cr) – Principles of Management</w:t>
            </w:r>
          </w:p>
          <w:p w14:paraId="6B9445A2" w14:textId="5BC4C571" w:rsidR="00636B2A" w:rsidRPr="00636B2A" w:rsidRDefault="00C907B3" w:rsidP="00597CC6">
            <w:pPr>
              <w:spacing w:after="0"/>
              <w:rPr>
                <w:i/>
                <w:iCs/>
              </w:rPr>
            </w:pPr>
            <w:r>
              <w:rPr>
                <w:i/>
                <w:iCs/>
              </w:rPr>
              <w:t>Pre-requisite</w:t>
            </w:r>
            <w:r w:rsidR="00636B2A">
              <w:rPr>
                <w:i/>
                <w:iCs/>
              </w:rPr>
              <w:t>: AWR 101 with a “C” or better, AWR 201 and COB Requirements for taking 300-Level courses</w:t>
            </w:r>
          </w:p>
        </w:tc>
        <w:tc>
          <w:tcPr>
            <w:tcW w:w="671" w:type="pct"/>
          </w:tcPr>
          <w:p w14:paraId="32404C71" w14:textId="77777777" w:rsidR="00597CC6" w:rsidRPr="00597CC6" w:rsidRDefault="00597CC6" w:rsidP="00597CC6">
            <w:pPr>
              <w:spacing w:after="0"/>
            </w:pPr>
          </w:p>
        </w:tc>
        <w:tc>
          <w:tcPr>
            <w:tcW w:w="712" w:type="pct"/>
          </w:tcPr>
          <w:p w14:paraId="67C156CD" w14:textId="77777777" w:rsidR="00597CC6" w:rsidRPr="00597CC6" w:rsidRDefault="00597CC6" w:rsidP="00597CC6">
            <w:pPr>
              <w:spacing w:after="0"/>
            </w:pPr>
          </w:p>
        </w:tc>
      </w:tr>
      <w:tr w:rsidR="00597CC6" w:rsidRPr="00597CC6" w14:paraId="26CE2254" w14:textId="77777777" w:rsidTr="006D7075">
        <w:trPr>
          <w:cantSplit/>
        </w:trPr>
        <w:tc>
          <w:tcPr>
            <w:tcW w:w="3617" w:type="pct"/>
          </w:tcPr>
          <w:p w14:paraId="6F909EC0" w14:textId="77777777" w:rsidR="00597CC6" w:rsidRDefault="00636B2A" w:rsidP="00597CC6">
            <w:pPr>
              <w:spacing w:after="0"/>
            </w:pPr>
            <w:r>
              <w:t>MKT 300 (4cr) – Principles of Marketing</w:t>
            </w:r>
          </w:p>
          <w:p w14:paraId="6839EEFD" w14:textId="2FE522E3" w:rsidR="00636B2A" w:rsidRDefault="00C907B3" w:rsidP="00597CC6">
            <w:pPr>
              <w:spacing w:after="0"/>
              <w:rPr>
                <w:i/>
                <w:iCs/>
              </w:rPr>
            </w:pPr>
            <w:r>
              <w:rPr>
                <w:i/>
                <w:iCs/>
              </w:rPr>
              <w:t>Pre-requisite</w:t>
            </w:r>
            <w:r w:rsidR="00636B2A">
              <w:rPr>
                <w:i/>
                <w:iCs/>
              </w:rPr>
              <w:t>: AWR 101 with a “C” or better, ECO 204, and COB Requirements for taking 300-Level Courses</w:t>
            </w:r>
          </w:p>
          <w:p w14:paraId="6F3D18BA" w14:textId="2C375685" w:rsidR="00636B2A" w:rsidRPr="00636B2A" w:rsidRDefault="00636B2A" w:rsidP="00597CC6">
            <w:pPr>
              <w:spacing w:after="0"/>
              <w:rPr>
                <w:i/>
                <w:iCs/>
              </w:rPr>
            </w:pPr>
            <w:r>
              <w:rPr>
                <w:i/>
                <w:iCs/>
              </w:rPr>
              <w:t>Co-</w:t>
            </w:r>
            <w:r w:rsidR="002A022F">
              <w:rPr>
                <w:i/>
                <w:iCs/>
              </w:rPr>
              <w:t>requisite</w:t>
            </w:r>
            <w:r>
              <w:rPr>
                <w:i/>
                <w:iCs/>
              </w:rPr>
              <w:t>: UTAMPA 101, UTAMPA 103, UTAMPA 104, or HON 100</w:t>
            </w:r>
          </w:p>
        </w:tc>
        <w:tc>
          <w:tcPr>
            <w:tcW w:w="671" w:type="pct"/>
          </w:tcPr>
          <w:p w14:paraId="15EA8EC9" w14:textId="77777777" w:rsidR="00597CC6" w:rsidRPr="00597CC6" w:rsidRDefault="00597CC6" w:rsidP="00597CC6">
            <w:pPr>
              <w:spacing w:after="0"/>
            </w:pPr>
          </w:p>
        </w:tc>
        <w:tc>
          <w:tcPr>
            <w:tcW w:w="712" w:type="pct"/>
          </w:tcPr>
          <w:p w14:paraId="62746832" w14:textId="77777777" w:rsidR="00597CC6" w:rsidRPr="00597CC6" w:rsidRDefault="00597CC6" w:rsidP="00597CC6">
            <w:pPr>
              <w:spacing w:after="0"/>
            </w:pPr>
          </w:p>
        </w:tc>
      </w:tr>
      <w:tr w:rsidR="00597CC6" w:rsidRPr="00597CC6" w14:paraId="5EFBD26B" w14:textId="77777777" w:rsidTr="00172398">
        <w:trPr>
          <w:cantSplit/>
          <w:trHeight w:val="881"/>
        </w:trPr>
        <w:tc>
          <w:tcPr>
            <w:tcW w:w="3617" w:type="pct"/>
          </w:tcPr>
          <w:p w14:paraId="40BEBD49" w14:textId="77777777" w:rsidR="0095225E" w:rsidRDefault="00636B2A" w:rsidP="0043387B">
            <w:pPr>
              <w:spacing w:after="0"/>
            </w:pPr>
            <w:r>
              <w:t xml:space="preserve">MGT 431 (4cr) – Practical Strategic </w:t>
            </w:r>
            <w:r w:rsidR="0043387B">
              <w:t xml:space="preserve">Assessment </w:t>
            </w:r>
          </w:p>
          <w:p w14:paraId="4402FCDF" w14:textId="3029701C" w:rsidR="00636B2A" w:rsidRPr="00636B2A" w:rsidRDefault="00C907B3" w:rsidP="0043387B">
            <w:pPr>
              <w:spacing w:after="0"/>
              <w:rPr>
                <w:i/>
                <w:iCs/>
              </w:rPr>
            </w:pPr>
            <w:r>
              <w:rPr>
                <w:i/>
                <w:iCs/>
              </w:rPr>
              <w:t>Pre-requisite</w:t>
            </w:r>
            <w:r w:rsidR="00636B2A">
              <w:rPr>
                <w:i/>
                <w:iCs/>
              </w:rPr>
              <w:t>: Senior Standing, BUS 221, ITM 220, FIN 310, MGT 330, MKT 300, and COB Requirements for taking 300-Level Courses</w:t>
            </w:r>
          </w:p>
        </w:tc>
        <w:tc>
          <w:tcPr>
            <w:tcW w:w="671" w:type="pct"/>
          </w:tcPr>
          <w:p w14:paraId="41ABE109" w14:textId="77777777" w:rsidR="00597CC6" w:rsidRPr="00597CC6" w:rsidRDefault="00597CC6" w:rsidP="00597CC6">
            <w:pPr>
              <w:spacing w:after="0"/>
            </w:pPr>
          </w:p>
        </w:tc>
        <w:tc>
          <w:tcPr>
            <w:tcW w:w="712" w:type="pct"/>
          </w:tcPr>
          <w:p w14:paraId="79E4F0EE" w14:textId="77777777" w:rsidR="00597CC6" w:rsidRPr="00597CC6" w:rsidRDefault="00597CC6" w:rsidP="00597CC6">
            <w:pPr>
              <w:spacing w:after="0"/>
            </w:pPr>
          </w:p>
        </w:tc>
      </w:tr>
    </w:tbl>
    <w:p w14:paraId="3F51E991" w14:textId="77777777" w:rsidR="00586637" w:rsidRPr="00586637" w:rsidRDefault="00586637" w:rsidP="00586637">
      <w:pPr>
        <w:spacing w:after="0"/>
      </w:pPr>
    </w:p>
    <w:p w14:paraId="4EBA6BEE" w14:textId="5BD6178A" w:rsidR="00586637" w:rsidRPr="00752C28" w:rsidRDefault="00586637" w:rsidP="00586637">
      <w:pPr>
        <w:pStyle w:val="Heading3"/>
        <w:spacing w:before="0" w:after="0"/>
        <w:rPr>
          <w:sz w:val="24"/>
          <w:szCs w:val="28"/>
        </w:rPr>
      </w:pPr>
      <w:r>
        <w:rPr>
          <w:sz w:val="24"/>
          <w:szCs w:val="28"/>
        </w:rPr>
        <w:t>College of Business Communication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5EA0E049" w14:textId="77777777" w:rsidTr="00003F04">
        <w:trPr>
          <w:cantSplit/>
          <w:tblHeader/>
        </w:trPr>
        <w:tc>
          <w:tcPr>
            <w:tcW w:w="3617" w:type="pct"/>
            <w:shd w:val="clear" w:color="auto" w:fill="D9D9D9" w:themeFill="background1" w:themeFillShade="D9"/>
          </w:tcPr>
          <w:p w14:paraId="21488578" w14:textId="77777777" w:rsidR="00586637" w:rsidRDefault="00586637" w:rsidP="00003F04">
            <w:pPr>
              <w:spacing w:after="0"/>
              <w:rPr>
                <w:b/>
                <w:bCs/>
              </w:rPr>
            </w:pPr>
            <w:r>
              <w:rPr>
                <w:b/>
                <w:bCs/>
              </w:rPr>
              <w:t>Communication Requirement (4 credits)</w:t>
            </w:r>
          </w:p>
          <w:p w14:paraId="60CB6DB7" w14:textId="2BF5F540" w:rsidR="0043387B" w:rsidRPr="0043387B" w:rsidRDefault="0043387B" w:rsidP="00003F04">
            <w:pPr>
              <w:spacing w:after="0"/>
            </w:pPr>
          </w:p>
        </w:tc>
        <w:tc>
          <w:tcPr>
            <w:tcW w:w="671" w:type="pct"/>
            <w:shd w:val="clear" w:color="auto" w:fill="D9D9D9" w:themeFill="background1" w:themeFillShade="D9"/>
          </w:tcPr>
          <w:p w14:paraId="773CE0AA"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7583DC21" w14:textId="77777777" w:rsidR="00586637" w:rsidRPr="00D421C1" w:rsidRDefault="00586637" w:rsidP="00003F04">
            <w:pPr>
              <w:spacing w:after="0"/>
              <w:rPr>
                <w:b/>
                <w:bCs/>
              </w:rPr>
            </w:pPr>
            <w:r w:rsidRPr="00D421C1">
              <w:rPr>
                <w:b/>
                <w:bCs/>
              </w:rPr>
              <w:t>Semester Taken</w:t>
            </w:r>
          </w:p>
        </w:tc>
      </w:tr>
      <w:tr w:rsidR="00586637" w:rsidRPr="00597CC6" w14:paraId="04DA2DB7" w14:textId="77777777" w:rsidTr="00003F04">
        <w:trPr>
          <w:cantSplit/>
        </w:trPr>
        <w:tc>
          <w:tcPr>
            <w:tcW w:w="3617" w:type="pct"/>
          </w:tcPr>
          <w:p w14:paraId="5CC94BED" w14:textId="77777777" w:rsidR="00586637" w:rsidRDefault="00586637" w:rsidP="00003F04">
            <w:pPr>
              <w:spacing w:after="0"/>
              <w:rPr>
                <w:rFonts w:cstheme="minorHAnsi"/>
              </w:rPr>
            </w:pPr>
            <w:r>
              <w:rPr>
                <w:rFonts w:cstheme="minorHAnsi"/>
              </w:rPr>
              <w:t>SPE 208 (4cr) – Speech for Business and the Professions</w:t>
            </w:r>
          </w:p>
          <w:p w14:paraId="0393CD1F" w14:textId="6105EF87"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sidRPr="006B5F2A">
              <w:rPr>
                <w:rFonts w:cstheme="minorHAnsi"/>
                <w:b/>
                <w:bCs/>
              </w:rPr>
              <w:t xml:space="preserve"> </w:t>
            </w:r>
            <w:r w:rsidR="00586637">
              <w:rPr>
                <w:rFonts w:cstheme="minorHAnsi"/>
              </w:rPr>
              <w:t>SPE 308 (4cr) – Group Presentation and Leading Change</w:t>
            </w:r>
          </w:p>
          <w:p w14:paraId="5830D243" w14:textId="6AD92582" w:rsidR="00586637" w:rsidRPr="00172398" w:rsidRDefault="00C907B3" w:rsidP="00003F04">
            <w:pPr>
              <w:spacing w:after="0"/>
              <w:rPr>
                <w:rFonts w:cstheme="minorHAnsi"/>
                <w:i/>
                <w:iCs/>
              </w:rPr>
            </w:pPr>
            <w:r>
              <w:rPr>
                <w:i/>
                <w:iCs/>
              </w:rPr>
              <w:t>Pre-requisite</w:t>
            </w:r>
            <w:r w:rsidR="00586637">
              <w:rPr>
                <w:rFonts w:cstheme="minorHAnsi"/>
                <w:i/>
                <w:iCs/>
              </w:rPr>
              <w:t>: SPE 200, SPE 208 (or equivalent) or consent of instructor</w:t>
            </w:r>
          </w:p>
        </w:tc>
        <w:tc>
          <w:tcPr>
            <w:tcW w:w="671" w:type="pct"/>
          </w:tcPr>
          <w:p w14:paraId="63FF306D" w14:textId="77777777" w:rsidR="00586637" w:rsidRPr="006A68B8" w:rsidRDefault="00586637" w:rsidP="00003F04">
            <w:pPr>
              <w:spacing w:after="0"/>
              <w:rPr>
                <w:rFonts w:cstheme="minorHAnsi"/>
              </w:rPr>
            </w:pPr>
          </w:p>
        </w:tc>
        <w:tc>
          <w:tcPr>
            <w:tcW w:w="712" w:type="pct"/>
          </w:tcPr>
          <w:p w14:paraId="4FF1A881" w14:textId="77777777" w:rsidR="00586637" w:rsidRPr="006A68B8" w:rsidRDefault="00586637" w:rsidP="00003F04">
            <w:pPr>
              <w:spacing w:after="0"/>
              <w:rPr>
                <w:rFonts w:cstheme="minorHAnsi"/>
              </w:rPr>
            </w:pPr>
          </w:p>
        </w:tc>
      </w:tr>
    </w:tbl>
    <w:p w14:paraId="41187895" w14:textId="77777777" w:rsidR="00586637" w:rsidRDefault="00586637" w:rsidP="00586637">
      <w:pPr>
        <w:spacing w:after="0"/>
      </w:pPr>
    </w:p>
    <w:p w14:paraId="62D6C152" w14:textId="77777777" w:rsidR="00586637" w:rsidRPr="00752C28" w:rsidRDefault="00586637" w:rsidP="00586637">
      <w:pPr>
        <w:pStyle w:val="Heading3"/>
        <w:spacing w:before="0" w:after="0"/>
        <w:rPr>
          <w:sz w:val="24"/>
          <w:szCs w:val="28"/>
        </w:rPr>
      </w:pPr>
      <w:r>
        <w:rPr>
          <w:sz w:val="24"/>
          <w:szCs w:val="28"/>
        </w:rPr>
        <w:t>College of Business Mathematics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1B5E8D4B" w14:textId="77777777" w:rsidTr="00003F04">
        <w:trPr>
          <w:cantSplit/>
          <w:tblHeader/>
        </w:trPr>
        <w:tc>
          <w:tcPr>
            <w:tcW w:w="3617" w:type="pct"/>
            <w:shd w:val="clear" w:color="auto" w:fill="D9D9D9" w:themeFill="background1" w:themeFillShade="D9"/>
          </w:tcPr>
          <w:p w14:paraId="4A935F25" w14:textId="77777777" w:rsidR="00586637" w:rsidRDefault="00586637" w:rsidP="00003F04">
            <w:pPr>
              <w:spacing w:after="0"/>
              <w:rPr>
                <w:b/>
                <w:bCs/>
              </w:rPr>
            </w:pPr>
            <w:r>
              <w:rPr>
                <w:b/>
                <w:bCs/>
              </w:rPr>
              <w:t>Mathematics Requirement (4 credits)</w:t>
            </w:r>
          </w:p>
          <w:p w14:paraId="63C354C8" w14:textId="27157675" w:rsidR="0043387B" w:rsidRPr="0043387B" w:rsidRDefault="0043387B" w:rsidP="00003F04">
            <w:pPr>
              <w:spacing w:after="0"/>
            </w:pPr>
            <w:r>
              <w:t xml:space="preserve">(Can fulfill Spartan Studies </w:t>
            </w:r>
            <w:r w:rsidR="0095225E">
              <w:t xml:space="preserve">Mathematics </w:t>
            </w:r>
            <w:r>
              <w:t>Requirements)</w:t>
            </w:r>
          </w:p>
        </w:tc>
        <w:tc>
          <w:tcPr>
            <w:tcW w:w="671" w:type="pct"/>
            <w:shd w:val="clear" w:color="auto" w:fill="D9D9D9" w:themeFill="background1" w:themeFillShade="D9"/>
          </w:tcPr>
          <w:p w14:paraId="57986F5F"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0DF56CE0" w14:textId="77777777" w:rsidR="00586637" w:rsidRPr="00D421C1" w:rsidRDefault="00586637" w:rsidP="00003F04">
            <w:pPr>
              <w:spacing w:after="0"/>
              <w:rPr>
                <w:b/>
                <w:bCs/>
              </w:rPr>
            </w:pPr>
            <w:r w:rsidRPr="00D421C1">
              <w:rPr>
                <w:b/>
                <w:bCs/>
              </w:rPr>
              <w:t>Semester Taken</w:t>
            </w:r>
          </w:p>
        </w:tc>
      </w:tr>
      <w:tr w:rsidR="00586637" w:rsidRPr="00597CC6" w14:paraId="752D03AB" w14:textId="77777777" w:rsidTr="00003F04">
        <w:trPr>
          <w:cantSplit/>
        </w:trPr>
        <w:tc>
          <w:tcPr>
            <w:tcW w:w="3617" w:type="pct"/>
          </w:tcPr>
          <w:p w14:paraId="155F2767" w14:textId="77777777" w:rsidR="00586637" w:rsidRDefault="00586637" w:rsidP="00003F04">
            <w:pPr>
              <w:spacing w:after="0"/>
              <w:rPr>
                <w:rFonts w:cstheme="minorHAnsi"/>
              </w:rPr>
            </w:pPr>
            <w:r>
              <w:rPr>
                <w:rFonts w:cstheme="minorHAnsi"/>
              </w:rPr>
              <w:t>MAT 225 (4cr) – Calculus for Business</w:t>
            </w:r>
          </w:p>
          <w:p w14:paraId="7E7753E2" w14:textId="16461D5E" w:rsidR="00586637" w:rsidRPr="00172398" w:rsidRDefault="00C907B3" w:rsidP="00003F04">
            <w:pPr>
              <w:spacing w:after="0"/>
              <w:rPr>
                <w:rFonts w:cstheme="minorHAnsi"/>
                <w:i/>
                <w:iCs/>
              </w:rPr>
            </w:pPr>
            <w:r>
              <w:rPr>
                <w:i/>
                <w:iCs/>
              </w:rPr>
              <w:t>Pre-requisite</w:t>
            </w:r>
            <w:r w:rsidR="00586637">
              <w:rPr>
                <w:rFonts w:cstheme="minorHAnsi"/>
                <w:i/>
                <w:iCs/>
              </w:rPr>
              <w:t>: MAT 160 or equivalent</w:t>
            </w:r>
          </w:p>
          <w:p w14:paraId="76022AF4" w14:textId="058F23E0"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Pr>
                <w:rFonts w:cstheme="minorHAnsi"/>
              </w:rPr>
              <w:t xml:space="preserve"> </w:t>
            </w:r>
            <w:r w:rsidR="00586637">
              <w:rPr>
                <w:rFonts w:cstheme="minorHAnsi"/>
              </w:rPr>
              <w:t>MAT 260 (4cr) – Calculus I</w:t>
            </w:r>
            <w:r w:rsidR="00F16248">
              <w:rPr>
                <w:rFonts w:cstheme="minorHAnsi"/>
              </w:rPr>
              <w:t xml:space="preserve"> (1)</w:t>
            </w:r>
          </w:p>
          <w:p w14:paraId="4C36C701" w14:textId="540894D1" w:rsidR="00586637" w:rsidRPr="00172398" w:rsidRDefault="00C907B3" w:rsidP="00003F04">
            <w:pPr>
              <w:spacing w:after="0"/>
              <w:rPr>
                <w:rFonts w:cstheme="minorHAnsi"/>
                <w:i/>
                <w:iCs/>
              </w:rPr>
            </w:pPr>
            <w:r>
              <w:rPr>
                <w:i/>
                <w:iCs/>
              </w:rPr>
              <w:t>Pre-requisite</w:t>
            </w:r>
            <w:r w:rsidR="00586637">
              <w:rPr>
                <w:rFonts w:cstheme="minorHAnsi"/>
                <w:i/>
                <w:iCs/>
              </w:rPr>
              <w:t>: MAT 170 with a grade or “C” or higher, or equivalent</w:t>
            </w:r>
          </w:p>
        </w:tc>
        <w:tc>
          <w:tcPr>
            <w:tcW w:w="671" w:type="pct"/>
          </w:tcPr>
          <w:p w14:paraId="6C7D4EA6" w14:textId="77777777" w:rsidR="00586637" w:rsidRPr="006A68B8" w:rsidRDefault="00586637" w:rsidP="00003F04">
            <w:pPr>
              <w:spacing w:after="0"/>
              <w:rPr>
                <w:rFonts w:cstheme="minorHAnsi"/>
              </w:rPr>
            </w:pPr>
          </w:p>
        </w:tc>
        <w:tc>
          <w:tcPr>
            <w:tcW w:w="712" w:type="pct"/>
          </w:tcPr>
          <w:p w14:paraId="1E3F159E" w14:textId="77777777" w:rsidR="00586637" w:rsidRPr="006A68B8" w:rsidRDefault="00586637" w:rsidP="00003F04">
            <w:pPr>
              <w:spacing w:after="0"/>
              <w:rPr>
                <w:rFonts w:cstheme="minorHAnsi"/>
              </w:rPr>
            </w:pPr>
          </w:p>
        </w:tc>
      </w:tr>
    </w:tbl>
    <w:p w14:paraId="2DF99B5D" w14:textId="77777777" w:rsidR="001230E5" w:rsidRDefault="001230E5">
      <w:pPr>
        <w:spacing w:after="0"/>
      </w:pPr>
    </w:p>
    <w:p w14:paraId="5BCA17F3" w14:textId="05AE85CF" w:rsidR="001230E5" w:rsidRPr="00752C28" w:rsidRDefault="001230E5" w:rsidP="001230E5">
      <w:pPr>
        <w:pStyle w:val="Heading3"/>
        <w:spacing w:before="0" w:after="0"/>
        <w:rPr>
          <w:sz w:val="24"/>
          <w:szCs w:val="28"/>
        </w:rPr>
      </w:pPr>
      <w:r>
        <w:rPr>
          <w:sz w:val="24"/>
          <w:szCs w:val="28"/>
        </w:rPr>
        <w:t>College of Business Major Residency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08933701" w14:textId="77777777" w:rsidTr="001230E5">
        <w:trPr>
          <w:cantSplit/>
          <w:tblHeader/>
        </w:trPr>
        <w:tc>
          <w:tcPr>
            <w:tcW w:w="5000" w:type="pct"/>
            <w:shd w:val="clear" w:color="auto" w:fill="D9D9D9" w:themeFill="background1" w:themeFillShade="D9"/>
          </w:tcPr>
          <w:p w14:paraId="328DE4E7" w14:textId="061829E4" w:rsidR="001230E5" w:rsidRPr="00D421C1" w:rsidRDefault="001230E5" w:rsidP="00003F04">
            <w:pPr>
              <w:spacing w:after="0"/>
              <w:rPr>
                <w:b/>
                <w:bCs/>
              </w:rPr>
            </w:pPr>
            <w:r>
              <w:rPr>
                <w:b/>
                <w:bCs/>
              </w:rPr>
              <w:t>Major Residency Requirement (30 credits)</w:t>
            </w:r>
          </w:p>
        </w:tc>
      </w:tr>
      <w:tr w:rsidR="001230E5" w:rsidRPr="00597CC6" w14:paraId="3D70269F" w14:textId="77777777" w:rsidTr="001230E5">
        <w:trPr>
          <w:cantSplit/>
        </w:trPr>
        <w:tc>
          <w:tcPr>
            <w:tcW w:w="5000" w:type="pct"/>
          </w:tcPr>
          <w:p w14:paraId="76192367" w14:textId="59FF37A5" w:rsidR="001230E5" w:rsidRPr="006A68B8" w:rsidRDefault="001230E5" w:rsidP="00003F04">
            <w:pPr>
              <w:spacing w:after="0"/>
              <w:rPr>
                <w:rFonts w:cstheme="minorHAnsi"/>
              </w:rPr>
            </w:pPr>
            <w:r w:rsidRPr="001230E5">
              <w:rPr>
                <w:rFonts w:cstheme="minorHAnsi"/>
              </w:rPr>
              <w:t xml:space="preserve">Students must complete at least 30 credit hours within the Sykes College of Business. </w:t>
            </w:r>
            <w:r w:rsidRPr="001230E5">
              <w:rPr>
                <w:rFonts w:cstheme="minorHAnsi"/>
                <w:b/>
                <w:bCs/>
              </w:rPr>
              <w:t>At least 15</w:t>
            </w:r>
            <w:r w:rsidRPr="001230E5">
              <w:rPr>
                <w:rFonts w:cstheme="minorHAnsi"/>
              </w:rPr>
              <w:t xml:space="preserve"> of these hours must be in the student’s major (courses beyond the business core).</w:t>
            </w:r>
          </w:p>
        </w:tc>
      </w:tr>
    </w:tbl>
    <w:p w14:paraId="29E29020" w14:textId="77777777" w:rsidR="001230E5" w:rsidRDefault="001230E5">
      <w:pPr>
        <w:spacing w:after="0"/>
      </w:pPr>
    </w:p>
    <w:p w14:paraId="73BFF16A" w14:textId="77777777" w:rsidR="001230E5" w:rsidRPr="00752C28" w:rsidRDefault="001230E5" w:rsidP="001230E5">
      <w:pPr>
        <w:pStyle w:val="Heading3"/>
        <w:spacing w:before="0" w:after="0"/>
        <w:rPr>
          <w:sz w:val="24"/>
          <w:szCs w:val="28"/>
        </w:rPr>
      </w:pPr>
      <w:r>
        <w:rPr>
          <w:sz w:val="24"/>
          <w:szCs w:val="28"/>
        </w:rPr>
        <w:t>College of Business Non-COB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23B3CC37" w14:textId="77777777" w:rsidTr="00003F04">
        <w:trPr>
          <w:cantSplit/>
          <w:tblHeader/>
        </w:trPr>
        <w:tc>
          <w:tcPr>
            <w:tcW w:w="5000" w:type="pct"/>
            <w:shd w:val="clear" w:color="auto" w:fill="D9D9D9" w:themeFill="background1" w:themeFillShade="D9"/>
          </w:tcPr>
          <w:p w14:paraId="259D6EE3" w14:textId="77777777" w:rsidR="001230E5" w:rsidRPr="00D421C1" w:rsidRDefault="001230E5" w:rsidP="00003F04">
            <w:pPr>
              <w:spacing w:after="0"/>
              <w:rPr>
                <w:b/>
                <w:bCs/>
              </w:rPr>
            </w:pPr>
            <w:r>
              <w:rPr>
                <w:b/>
                <w:bCs/>
              </w:rPr>
              <w:t>Non-COB Requirement (56 credits)</w:t>
            </w:r>
          </w:p>
        </w:tc>
      </w:tr>
      <w:tr w:rsidR="001230E5" w:rsidRPr="00597CC6" w14:paraId="084127EE" w14:textId="77777777" w:rsidTr="00003F04">
        <w:trPr>
          <w:cantSplit/>
        </w:trPr>
        <w:tc>
          <w:tcPr>
            <w:tcW w:w="5000" w:type="pct"/>
          </w:tcPr>
          <w:p w14:paraId="43AE13FA" w14:textId="682482EA" w:rsidR="001230E5" w:rsidRPr="006A68B8" w:rsidRDefault="001230E5" w:rsidP="00003F04">
            <w:pPr>
              <w:spacing w:after="0"/>
              <w:rPr>
                <w:rFonts w:cstheme="minorHAnsi"/>
              </w:rPr>
            </w:pPr>
            <w:r w:rsidRPr="001230E5">
              <w:rPr>
                <w:rFonts w:cstheme="minorHAnsi"/>
              </w:rPr>
              <w:t xml:space="preserve">To ensure that all business students have the broad-based education necessary to succeed in the business world, they need to have a balanced exposure to both liberal arts and business concepts. To meet these needs, at least </w:t>
            </w:r>
            <w:r w:rsidR="0041763E">
              <w:rPr>
                <w:rFonts w:cstheme="minorHAnsi"/>
              </w:rPr>
              <w:t>56</w:t>
            </w:r>
            <w:r w:rsidRPr="001230E5">
              <w:rPr>
                <w:rFonts w:cstheme="minorHAnsi"/>
              </w:rPr>
              <w:t xml:space="preserve"> credit hours must be taken outside the College of Business. </w:t>
            </w:r>
            <w:r w:rsidRPr="001230E5">
              <w:rPr>
                <w:rFonts w:cstheme="minorHAnsi"/>
                <w:b/>
                <w:bCs/>
              </w:rPr>
              <w:t>ECO 204, ECO 205, QMB 210 and QMB 380 are counted in the non-business group.</w:t>
            </w:r>
          </w:p>
        </w:tc>
      </w:tr>
    </w:tbl>
    <w:p w14:paraId="305AEC64" w14:textId="7CE64B45" w:rsidR="00586637" w:rsidRDefault="00586637">
      <w:pPr>
        <w:spacing w:after="0"/>
      </w:pPr>
      <w:r>
        <w:br w:type="page"/>
      </w:r>
    </w:p>
    <w:p w14:paraId="6670DC2F" w14:textId="77777777" w:rsidR="00B303C3" w:rsidRPr="00752C28" w:rsidRDefault="00B303C3" w:rsidP="00B303C3">
      <w:pPr>
        <w:pStyle w:val="Heading3"/>
        <w:spacing w:before="0" w:after="0"/>
        <w:rPr>
          <w:sz w:val="24"/>
          <w:szCs w:val="28"/>
        </w:rPr>
      </w:pPr>
      <w:r>
        <w:rPr>
          <w:sz w:val="24"/>
          <w:szCs w:val="28"/>
        </w:rPr>
        <w:lastRenderedPageBreak/>
        <w:t xml:space="preserve">International Business </w:t>
      </w:r>
      <w:r w:rsidRPr="00752C28">
        <w:rPr>
          <w:sz w:val="24"/>
          <w:szCs w:val="28"/>
        </w:rPr>
        <w:t>Requirements</w:t>
      </w:r>
    </w:p>
    <w:tbl>
      <w:tblPr>
        <w:tblStyle w:val="TableGrid"/>
        <w:tblW w:w="0" w:type="auto"/>
        <w:tblLook w:val="04A0" w:firstRow="1" w:lastRow="0" w:firstColumn="1" w:lastColumn="0" w:noHBand="0" w:noVBand="1"/>
      </w:tblPr>
      <w:tblGrid>
        <w:gridCol w:w="7825"/>
        <w:gridCol w:w="1440"/>
        <w:gridCol w:w="1525"/>
      </w:tblGrid>
      <w:tr w:rsidR="00B303C3" w14:paraId="584C8315" w14:textId="77777777" w:rsidTr="0083580E">
        <w:tc>
          <w:tcPr>
            <w:tcW w:w="7825" w:type="dxa"/>
            <w:shd w:val="clear" w:color="auto" w:fill="D9D9D9" w:themeFill="background1" w:themeFillShade="D9"/>
          </w:tcPr>
          <w:p w14:paraId="12BBE9A5" w14:textId="77777777" w:rsidR="00B303C3" w:rsidRPr="00AD4E70" w:rsidRDefault="00B303C3" w:rsidP="0083580E">
            <w:pPr>
              <w:spacing w:after="0"/>
              <w:rPr>
                <w:b/>
                <w:bCs/>
              </w:rPr>
            </w:pPr>
            <w:r w:rsidRPr="00AD4E70">
              <w:rPr>
                <w:b/>
                <w:bCs/>
              </w:rPr>
              <w:t>International Business Requirements (8 credits)</w:t>
            </w:r>
          </w:p>
        </w:tc>
        <w:tc>
          <w:tcPr>
            <w:tcW w:w="1440" w:type="dxa"/>
            <w:shd w:val="clear" w:color="auto" w:fill="D9D9D9" w:themeFill="background1" w:themeFillShade="D9"/>
          </w:tcPr>
          <w:p w14:paraId="4DFF0800" w14:textId="77777777" w:rsidR="00B303C3" w:rsidRDefault="00B303C3" w:rsidP="0083580E">
            <w:pPr>
              <w:spacing w:after="0"/>
            </w:pPr>
            <w:r>
              <w:t>Course Taken</w:t>
            </w:r>
          </w:p>
        </w:tc>
        <w:tc>
          <w:tcPr>
            <w:tcW w:w="1525" w:type="dxa"/>
            <w:shd w:val="clear" w:color="auto" w:fill="D9D9D9" w:themeFill="background1" w:themeFillShade="D9"/>
          </w:tcPr>
          <w:p w14:paraId="4BE2D685" w14:textId="77777777" w:rsidR="00B303C3" w:rsidRDefault="00B303C3" w:rsidP="0083580E">
            <w:pPr>
              <w:spacing w:after="0"/>
            </w:pPr>
            <w:r>
              <w:t>Semester Taken</w:t>
            </w:r>
          </w:p>
        </w:tc>
      </w:tr>
      <w:tr w:rsidR="00B303C3" w14:paraId="0D88D0E0" w14:textId="77777777" w:rsidTr="0083580E">
        <w:tc>
          <w:tcPr>
            <w:tcW w:w="7825" w:type="dxa"/>
          </w:tcPr>
          <w:p w14:paraId="0A4DA382" w14:textId="77777777" w:rsidR="00B303C3" w:rsidRDefault="00B303C3" w:rsidP="0083580E">
            <w:pPr>
              <w:spacing w:after="0"/>
            </w:pPr>
            <w:r>
              <w:t>MGT 350 (4cr) – International Management</w:t>
            </w:r>
          </w:p>
          <w:p w14:paraId="5F8674C3" w14:textId="77777777" w:rsidR="00B303C3" w:rsidRPr="00AD4E70" w:rsidRDefault="00B303C3" w:rsidP="0083580E">
            <w:pPr>
              <w:spacing w:after="0"/>
              <w:rPr>
                <w:i/>
                <w:iCs/>
              </w:rPr>
            </w:pPr>
            <w:r>
              <w:rPr>
                <w:i/>
                <w:iCs/>
              </w:rPr>
              <w:t>Pre-requisite: MGT 330, all pre-requisites for MGT 330, and COB Requirements for taking 300-level Courses</w:t>
            </w:r>
          </w:p>
        </w:tc>
        <w:tc>
          <w:tcPr>
            <w:tcW w:w="1440" w:type="dxa"/>
          </w:tcPr>
          <w:p w14:paraId="443A4211" w14:textId="77777777" w:rsidR="00B303C3" w:rsidRDefault="00B303C3" w:rsidP="0083580E">
            <w:pPr>
              <w:spacing w:after="0"/>
            </w:pPr>
          </w:p>
        </w:tc>
        <w:tc>
          <w:tcPr>
            <w:tcW w:w="1525" w:type="dxa"/>
          </w:tcPr>
          <w:p w14:paraId="0A056F3B" w14:textId="77777777" w:rsidR="00B303C3" w:rsidRDefault="00B303C3" w:rsidP="0083580E">
            <w:pPr>
              <w:spacing w:after="0"/>
            </w:pPr>
          </w:p>
        </w:tc>
      </w:tr>
      <w:tr w:rsidR="00B303C3" w14:paraId="0299874B" w14:textId="77777777" w:rsidTr="0083580E">
        <w:tc>
          <w:tcPr>
            <w:tcW w:w="7825" w:type="dxa"/>
          </w:tcPr>
          <w:p w14:paraId="54C1DBD1" w14:textId="77777777" w:rsidR="00B303C3" w:rsidRDefault="00B303C3" w:rsidP="0083580E">
            <w:pPr>
              <w:spacing w:after="0"/>
            </w:pPr>
            <w:r>
              <w:t>International Business Elective (4cr)</w:t>
            </w:r>
          </w:p>
          <w:p w14:paraId="2C1AD4D7" w14:textId="77777777" w:rsidR="00B303C3" w:rsidRDefault="00B303C3" w:rsidP="0083580E">
            <w:pPr>
              <w:spacing w:after="0"/>
            </w:pPr>
            <w:r>
              <w:t xml:space="preserve">Choose </w:t>
            </w:r>
            <w:r>
              <w:rPr>
                <w:b/>
                <w:bCs/>
              </w:rPr>
              <w:t xml:space="preserve">one </w:t>
            </w:r>
            <w:r>
              <w:t>of the following:</w:t>
            </w:r>
          </w:p>
          <w:p w14:paraId="1C6415DF" w14:textId="77777777" w:rsidR="00B303C3" w:rsidRDefault="00B303C3" w:rsidP="0083580E">
            <w:pPr>
              <w:pStyle w:val="ListParagraph"/>
              <w:numPr>
                <w:ilvl w:val="0"/>
                <w:numId w:val="5"/>
              </w:numPr>
            </w:pPr>
            <w:r>
              <w:t xml:space="preserve">MKT 410: Global Marketing </w:t>
            </w:r>
            <w:r w:rsidRPr="0087009E">
              <w:rPr>
                <w:i/>
                <w:iCs/>
              </w:rPr>
              <w:t>(Pre-Req: MKT 300 and COB Requirements for taking 300-Level Courses)</w:t>
            </w:r>
          </w:p>
          <w:p w14:paraId="46A7D6B7" w14:textId="77777777" w:rsidR="00B303C3" w:rsidRDefault="00B303C3" w:rsidP="0083580E">
            <w:pPr>
              <w:pStyle w:val="ListParagraph"/>
              <w:numPr>
                <w:ilvl w:val="0"/>
                <w:numId w:val="5"/>
              </w:numPr>
            </w:pPr>
            <w:r>
              <w:t xml:space="preserve">ECO 430: International Economics and Finance </w:t>
            </w:r>
            <w:r w:rsidRPr="0087009E">
              <w:rPr>
                <w:i/>
                <w:iCs/>
              </w:rPr>
              <w:t>(Pre-Req: ECO 320 or ECO 321 and COB Requirements for taking 300-Level Courses)</w:t>
            </w:r>
          </w:p>
          <w:p w14:paraId="2FE507FE" w14:textId="77777777" w:rsidR="00B303C3" w:rsidRDefault="00B303C3" w:rsidP="0083580E">
            <w:pPr>
              <w:pStyle w:val="ListParagraph"/>
              <w:numPr>
                <w:ilvl w:val="0"/>
                <w:numId w:val="5"/>
              </w:numPr>
            </w:pPr>
            <w:r>
              <w:t xml:space="preserve">ECO 315: International Economic Development </w:t>
            </w:r>
            <w:r w:rsidRPr="0087009E">
              <w:rPr>
                <w:i/>
                <w:iCs/>
              </w:rPr>
              <w:t>(Pre-Req: ECO 204, ECO 205, and COB Requirements for taking 300-Level Courses)</w:t>
            </w:r>
          </w:p>
          <w:p w14:paraId="00706921" w14:textId="77777777" w:rsidR="00B303C3" w:rsidRDefault="00B303C3" w:rsidP="0083580E">
            <w:pPr>
              <w:pStyle w:val="ListParagraph"/>
              <w:numPr>
                <w:ilvl w:val="0"/>
                <w:numId w:val="5"/>
              </w:numPr>
            </w:pPr>
            <w:r>
              <w:t xml:space="preserve">MGT 450: Born Global: International Entrepreneurship &amp; Strategy </w:t>
            </w:r>
            <w:r w:rsidRPr="0087009E">
              <w:rPr>
                <w:i/>
                <w:iCs/>
              </w:rPr>
              <w:t xml:space="preserve">(Pre-Req: Senior standing, all required 100-level and 200-level COB courses, MGT 330, and all prerequisites of the </w:t>
            </w:r>
            <w:proofErr w:type="gramStart"/>
            <w:r w:rsidRPr="0087009E">
              <w:rPr>
                <w:i/>
                <w:iCs/>
              </w:rPr>
              <w:t>aforementioned courses</w:t>
            </w:r>
            <w:proofErr w:type="gramEnd"/>
            <w:r w:rsidRPr="0087009E">
              <w:rPr>
                <w:i/>
                <w:iCs/>
              </w:rPr>
              <w:t>)</w:t>
            </w:r>
          </w:p>
          <w:p w14:paraId="737DBFE5" w14:textId="77777777" w:rsidR="00B303C3" w:rsidRPr="0087009E" w:rsidRDefault="00B303C3" w:rsidP="0083580E">
            <w:pPr>
              <w:pStyle w:val="ListParagraph"/>
              <w:numPr>
                <w:ilvl w:val="0"/>
                <w:numId w:val="5"/>
              </w:numPr>
            </w:pPr>
            <w:r>
              <w:t xml:space="preserve">IBS 495: Special Topics in International Business </w:t>
            </w:r>
            <w:r w:rsidRPr="0087009E">
              <w:rPr>
                <w:i/>
                <w:iCs/>
              </w:rPr>
              <w:t>(Pre-Req: To be specified at time of offering)</w:t>
            </w:r>
          </w:p>
        </w:tc>
        <w:tc>
          <w:tcPr>
            <w:tcW w:w="1440" w:type="dxa"/>
          </w:tcPr>
          <w:p w14:paraId="3A37BB24" w14:textId="77777777" w:rsidR="00B303C3" w:rsidRDefault="00B303C3" w:rsidP="0083580E">
            <w:pPr>
              <w:spacing w:after="0"/>
            </w:pPr>
          </w:p>
        </w:tc>
        <w:tc>
          <w:tcPr>
            <w:tcW w:w="1525" w:type="dxa"/>
          </w:tcPr>
          <w:p w14:paraId="07131857" w14:textId="77777777" w:rsidR="00B303C3" w:rsidRDefault="00B303C3" w:rsidP="0083580E">
            <w:pPr>
              <w:spacing w:after="0"/>
            </w:pPr>
          </w:p>
        </w:tc>
      </w:tr>
    </w:tbl>
    <w:p w14:paraId="56E7F8E0" w14:textId="77777777" w:rsidR="00B303C3" w:rsidRDefault="00B303C3" w:rsidP="00B303C3">
      <w:pPr>
        <w:spacing w:after="0"/>
      </w:pPr>
    </w:p>
    <w:p w14:paraId="1C437ECC" w14:textId="77777777" w:rsidR="00B303C3" w:rsidRPr="00752C28" w:rsidRDefault="00B303C3" w:rsidP="00B303C3">
      <w:pPr>
        <w:pStyle w:val="Heading3"/>
        <w:spacing w:before="0" w:after="0"/>
        <w:rPr>
          <w:sz w:val="24"/>
          <w:szCs w:val="28"/>
        </w:rPr>
      </w:pPr>
      <w:r>
        <w:rPr>
          <w:sz w:val="24"/>
          <w:szCs w:val="28"/>
        </w:rPr>
        <w:t>Foreign Language</w:t>
      </w:r>
      <w:r w:rsidRPr="00752C28">
        <w:rPr>
          <w:sz w:val="24"/>
          <w:szCs w:val="28"/>
        </w:rPr>
        <w:t xml:space="preserve"> </w:t>
      </w:r>
      <w:r>
        <w:rPr>
          <w:sz w:val="24"/>
          <w:szCs w:val="28"/>
        </w:rPr>
        <w:t xml:space="preserve">Competency </w:t>
      </w:r>
      <w:r w:rsidRPr="00752C28">
        <w:rPr>
          <w:sz w:val="24"/>
          <w:szCs w:val="28"/>
        </w:rPr>
        <w:t>Requirements</w:t>
      </w:r>
    </w:p>
    <w:tbl>
      <w:tblPr>
        <w:tblStyle w:val="TableGrid"/>
        <w:tblW w:w="0" w:type="auto"/>
        <w:tblLook w:val="04A0" w:firstRow="1" w:lastRow="0" w:firstColumn="1" w:lastColumn="0" w:noHBand="0" w:noVBand="1"/>
      </w:tblPr>
      <w:tblGrid>
        <w:gridCol w:w="7825"/>
        <w:gridCol w:w="1440"/>
        <w:gridCol w:w="1525"/>
      </w:tblGrid>
      <w:tr w:rsidR="00B303C3" w14:paraId="58314425" w14:textId="77777777" w:rsidTr="0083580E">
        <w:tc>
          <w:tcPr>
            <w:tcW w:w="10790" w:type="dxa"/>
            <w:gridSpan w:val="3"/>
            <w:shd w:val="clear" w:color="auto" w:fill="D9D9D9" w:themeFill="background1" w:themeFillShade="D9"/>
          </w:tcPr>
          <w:p w14:paraId="64642549" w14:textId="77777777" w:rsidR="00B303C3" w:rsidRPr="0087009E" w:rsidRDefault="00B303C3" w:rsidP="0083580E">
            <w:pPr>
              <w:spacing w:after="0"/>
              <w:rPr>
                <w:b/>
                <w:bCs/>
              </w:rPr>
            </w:pPr>
            <w:r w:rsidRPr="0087009E">
              <w:rPr>
                <w:b/>
                <w:bCs/>
              </w:rPr>
              <w:t>Foreign Language Competency</w:t>
            </w:r>
            <w:r>
              <w:rPr>
                <w:b/>
                <w:bCs/>
              </w:rPr>
              <w:t xml:space="preserve"> Requirement</w:t>
            </w:r>
          </w:p>
          <w:p w14:paraId="70F73ECD" w14:textId="77777777" w:rsidR="00B303C3" w:rsidRDefault="00B303C3" w:rsidP="0083580E">
            <w:pPr>
              <w:spacing w:after="0"/>
            </w:pPr>
            <w:r w:rsidRPr="0087009E">
              <w:t>Students must offer proof of competency in a foreign language as evidenced by passing a competency exam or completion of the Intermediate II course in the language with a grade of “C” or better.</w:t>
            </w:r>
          </w:p>
        </w:tc>
      </w:tr>
      <w:tr w:rsidR="00B303C3" w14:paraId="3545EF1E" w14:textId="77777777" w:rsidTr="0083580E">
        <w:tc>
          <w:tcPr>
            <w:tcW w:w="7825" w:type="dxa"/>
          </w:tcPr>
          <w:p w14:paraId="75101B13" w14:textId="77777777" w:rsidR="00B303C3" w:rsidRDefault="00B303C3" w:rsidP="0083580E">
            <w:pPr>
              <w:spacing w:after="0"/>
            </w:pPr>
            <w:r>
              <w:t>Intermediate II (2) (202) of a Language (4cr)</w:t>
            </w:r>
          </w:p>
          <w:p w14:paraId="05EBADBA" w14:textId="77777777" w:rsidR="00B303C3" w:rsidRPr="0087009E" w:rsidRDefault="00B303C3" w:rsidP="0083580E">
            <w:pPr>
              <w:spacing w:after="0"/>
              <w:rPr>
                <w:i/>
                <w:iCs/>
              </w:rPr>
            </w:pPr>
            <w:r w:rsidRPr="0087009E">
              <w:rPr>
                <w:i/>
                <w:iCs/>
              </w:rPr>
              <w:t>Pre-Req: May need to complete 101, 102, 201 of selected language before taking 202</w:t>
            </w:r>
          </w:p>
        </w:tc>
        <w:tc>
          <w:tcPr>
            <w:tcW w:w="1440" w:type="dxa"/>
          </w:tcPr>
          <w:p w14:paraId="3D747BEE" w14:textId="77777777" w:rsidR="00B303C3" w:rsidRDefault="00B303C3" w:rsidP="0083580E">
            <w:pPr>
              <w:spacing w:after="0"/>
            </w:pPr>
          </w:p>
        </w:tc>
        <w:tc>
          <w:tcPr>
            <w:tcW w:w="1525" w:type="dxa"/>
          </w:tcPr>
          <w:p w14:paraId="38C33E9D" w14:textId="77777777" w:rsidR="00B303C3" w:rsidRDefault="00B303C3" w:rsidP="0083580E">
            <w:pPr>
              <w:spacing w:after="0"/>
            </w:pPr>
          </w:p>
        </w:tc>
      </w:tr>
    </w:tbl>
    <w:p w14:paraId="56F322D2" w14:textId="77777777" w:rsidR="00B303C3" w:rsidRDefault="00B303C3" w:rsidP="00B303C3">
      <w:pPr>
        <w:spacing w:after="0"/>
      </w:pPr>
    </w:p>
    <w:p w14:paraId="488BB2B9" w14:textId="77777777" w:rsidR="00B303C3" w:rsidRPr="00752C28" w:rsidRDefault="00B303C3" w:rsidP="00B303C3">
      <w:pPr>
        <w:pStyle w:val="Heading3"/>
        <w:spacing w:before="0" w:after="0"/>
        <w:rPr>
          <w:sz w:val="24"/>
          <w:szCs w:val="28"/>
        </w:rPr>
      </w:pPr>
      <w:r>
        <w:rPr>
          <w:sz w:val="24"/>
          <w:szCs w:val="28"/>
        </w:rPr>
        <w:t>Education Abroad Experience</w:t>
      </w:r>
      <w:r w:rsidRPr="00752C28">
        <w:rPr>
          <w:sz w:val="24"/>
          <w:szCs w:val="28"/>
        </w:rPr>
        <w:t xml:space="preserve"> Requirements</w:t>
      </w:r>
    </w:p>
    <w:tbl>
      <w:tblPr>
        <w:tblStyle w:val="TableGrid"/>
        <w:tblW w:w="0" w:type="auto"/>
        <w:tblLook w:val="04A0" w:firstRow="1" w:lastRow="0" w:firstColumn="1" w:lastColumn="0" w:noHBand="0" w:noVBand="1"/>
      </w:tblPr>
      <w:tblGrid>
        <w:gridCol w:w="10790"/>
      </w:tblGrid>
      <w:tr w:rsidR="00B303C3" w14:paraId="63667629" w14:textId="77777777" w:rsidTr="0083580E">
        <w:tc>
          <w:tcPr>
            <w:tcW w:w="10790" w:type="dxa"/>
            <w:shd w:val="clear" w:color="auto" w:fill="D9D9D9" w:themeFill="background1" w:themeFillShade="D9"/>
          </w:tcPr>
          <w:p w14:paraId="32543448" w14:textId="77777777" w:rsidR="00B303C3" w:rsidRPr="0087009E" w:rsidRDefault="00B303C3" w:rsidP="0083580E">
            <w:pPr>
              <w:spacing w:after="0"/>
              <w:rPr>
                <w:b/>
                <w:bCs/>
              </w:rPr>
            </w:pPr>
            <w:r w:rsidRPr="0087009E">
              <w:rPr>
                <w:b/>
                <w:bCs/>
              </w:rPr>
              <w:t>Education Abroad Experience</w:t>
            </w:r>
            <w:r>
              <w:rPr>
                <w:b/>
                <w:bCs/>
              </w:rPr>
              <w:t xml:space="preserve"> Requirement</w:t>
            </w:r>
          </w:p>
        </w:tc>
      </w:tr>
      <w:tr w:rsidR="00B303C3" w14:paraId="0087251D" w14:textId="77777777" w:rsidTr="0083580E">
        <w:tc>
          <w:tcPr>
            <w:tcW w:w="10790" w:type="dxa"/>
          </w:tcPr>
          <w:p w14:paraId="6CCFF216" w14:textId="77777777" w:rsidR="00B303C3" w:rsidRDefault="00B303C3" w:rsidP="0083580E">
            <w:pPr>
              <w:spacing w:after="0"/>
            </w:pPr>
            <w:r w:rsidRPr="0087009E">
              <w:t>This requirement may be met either by studying abroad for a semester or a year, enrolling in a UT travel course, completing an internship abroad or fulfilling a community-based service-learning experience abroad. All education abroad experiences must be taken for academic credit, must be pre-approved and all activities must be successfully completed.</w:t>
            </w:r>
          </w:p>
        </w:tc>
      </w:tr>
    </w:tbl>
    <w:p w14:paraId="5BA78B65" w14:textId="77777777" w:rsidR="00B303C3" w:rsidRDefault="00B303C3" w:rsidP="00B303C3">
      <w:pPr>
        <w:spacing w:after="0"/>
      </w:pPr>
    </w:p>
    <w:p w14:paraId="459B94EF" w14:textId="77777777" w:rsidR="00B303C3" w:rsidRPr="00752C28" w:rsidRDefault="00B303C3" w:rsidP="00B303C3">
      <w:pPr>
        <w:pStyle w:val="Heading3"/>
        <w:spacing w:before="0" w:after="0"/>
        <w:rPr>
          <w:sz w:val="24"/>
          <w:szCs w:val="28"/>
        </w:rPr>
      </w:pPr>
      <w:r>
        <w:rPr>
          <w:sz w:val="24"/>
          <w:szCs w:val="28"/>
        </w:rPr>
        <w:t xml:space="preserve">International Elective outside the College of Business </w:t>
      </w:r>
      <w:r w:rsidRPr="00752C28">
        <w:rPr>
          <w:sz w:val="24"/>
          <w:szCs w:val="28"/>
        </w:rPr>
        <w:t>Requirements</w:t>
      </w:r>
    </w:p>
    <w:tbl>
      <w:tblPr>
        <w:tblStyle w:val="TableGrid"/>
        <w:tblW w:w="0" w:type="auto"/>
        <w:tblLook w:val="04A0" w:firstRow="1" w:lastRow="0" w:firstColumn="1" w:lastColumn="0" w:noHBand="0" w:noVBand="1"/>
      </w:tblPr>
      <w:tblGrid>
        <w:gridCol w:w="7825"/>
        <w:gridCol w:w="1440"/>
        <w:gridCol w:w="1525"/>
      </w:tblGrid>
      <w:tr w:rsidR="00B303C3" w14:paraId="3F46EC8B" w14:textId="77777777" w:rsidTr="3F370A1F">
        <w:tc>
          <w:tcPr>
            <w:tcW w:w="7825" w:type="dxa"/>
            <w:shd w:val="clear" w:color="auto" w:fill="D9D9D9" w:themeFill="background1" w:themeFillShade="D9"/>
          </w:tcPr>
          <w:p w14:paraId="7CAD61B3" w14:textId="77777777" w:rsidR="00B303C3" w:rsidRPr="0087009E" w:rsidRDefault="00B303C3" w:rsidP="0083580E">
            <w:pPr>
              <w:spacing w:after="0"/>
              <w:rPr>
                <w:b/>
                <w:bCs/>
              </w:rPr>
            </w:pPr>
            <w:r w:rsidRPr="0087009E">
              <w:rPr>
                <w:b/>
                <w:bCs/>
              </w:rPr>
              <w:t>International Elective outside the College of Business (4 credits)</w:t>
            </w:r>
          </w:p>
          <w:p w14:paraId="2289F7CE" w14:textId="6996EB2D" w:rsidR="00B303C3" w:rsidRPr="00CC1AFD" w:rsidRDefault="3F370A1F" w:rsidP="0083580E">
            <w:pPr>
              <w:spacing w:after="0"/>
              <w:rPr>
                <w:b/>
                <w:bCs/>
              </w:rPr>
            </w:pPr>
            <w:r>
              <w:t xml:space="preserve">Choose </w:t>
            </w:r>
            <w:r w:rsidRPr="3F370A1F">
              <w:rPr>
                <w:b/>
                <w:bCs/>
              </w:rPr>
              <w:t>one</w:t>
            </w:r>
            <w:r>
              <w:t xml:space="preserve"> listed in </w:t>
            </w:r>
            <w:hyperlink r:id="rId9">
              <w:r w:rsidRPr="3F370A1F">
                <w:rPr>
                  <w:rStyle w:val="Hyperlink"/>
                </w:rPr>
                <w:t>the catalog</w:t>
              </w:r>
            </w:hyperlink>
            <w:r>
              <w:t>.</w:t>
            </w:r>
          </w:p>
        </w:tc>
        <w:tc>
          <w:tcPr>
            <w:tcW w:w="1440" w:type="dxa"/>
            <w:shd w:val="clear" w:color="auto" w:fill="D9D9D9" w:themeFill="background1" w:themeFillShade="D9"/>
          </w:tcPr>
          <w:p w14:paraId="21F46358" w14:textId="77777777" w:rsidR="00B303C3" w:rsidRPr="00CC1AFD" w:rsidRDefault="00B303C3" w:rsidP="0083580E">
            <w:pPr>
              <w:spacing w:after="0"/>
              <w:rPr>
                <w:b/>
                <w:bCs/>
              </w:rPr>
            </w:pPr>
            <w:r w:rsidRPr="00CC1AFD">
              <w:rPr>
                <w:b/>
                <w:bCs/>
              </w:rPr>
              <w:t>Course Taken</w:t>
            </w:r>
          </w:p>
        </w:tc>
        <w:tc>
          <w:tcPr>
            <w:tcW w:w="1525" w:type="dxa"/>
            <w:shd w:val="clear" w:color="auto" w:fill="D9D9D9" w:themeFill="background1" w:themeFillShade="D9"/>
          </w:tcPr>
          <w:p w14:paraId="3793E1B7" w14:textId="77777777" w:rsidR="00B303C3" w:rsidRPr="00CC1AFD" w:rsidRDefault="00B303C3" w:rsidP="0083580E">
            <w:pPr>
              <w:spacing w:after="0"/>
              <w:rPr>
                <w:b/>
                <w:bCs/>
              </w:rPr>
            </w:pPr>
            <w:r w:rsidRPr="00CC1AFD">
              <w:rPr>
                <w:b/>
                <w:bCs/>
              </w:rPr>
              <w:t>Semester Taken</w:t>
            </w:r>
          </w:p>
        </w:tc>
      </w:tr>
      <w:tr w:rsidR="00B303C3" w14:paraId="32D6CC5D" w14:textId="77777777" w:rsidTr="3F370A1F">
        <w:tc>
          <w:tcPr>
            <w:tcW w:w="7825" w:type="dxa"/>
          </w:tcPr>
          <w:p w14:paraId="1EED59C7" w14:textId="77777777" w:rsidR="00B303C3" w:rsidRDefault="00B303C3" w:rsidP="0083580E">
            <w:pPr>
              <w:spacing w:after="0"/>
            </w:pPr>
            <w:r>
              <w:t>Non-COB International Elective (4cr)</w:t>
            </w:r>
          </w:p>
          <w:p w14:paraId="1299F380" w14:textId="77777777" w:rsidR="00B303C3" w:rsidRDefault="00B303C3" w:rsidP="0083580E">
            <w:pPr>
              <w:spacing w:after="0"/>
            </w:pPr>
          </w:p>
        </w:tc>
        <w:tc>
          <w:tcPr>
            <w:tcW w:w="1440" w:type="dxa"/>
          </w:tcPr>
          <w:p w14:paraId="371F1E90" w14:textId="77777777" w:rsidR="00B303C3" w:rsidRDefault="00B303C3" w:rsidP="0083580E">
            <w:pPr>
              <w:spacing w:after="0"/>
            </w:pPr>
          </w:p>
        </w:tc>
        <w:tc>
          <w:tcPr>
            <w:tcW w:w="1525" w:type="dxa"/>
          </w:tcPr>
          <w:p w14:paraId="3FE44278" w14:textId="77777777" w:rsidR="00B303C3" w:rsidRDefault="00B303C3" w:rsidP="0083580E">
            <w:pPr>
              <w:spacing w:after="0"/>
            </w:pPr>
          </w:p>
        </w:tc>
      </w:tr>
    </w:tbl>
    <w:p w14:paraId="756ACC4C" w14:textId="77777777" w:rsidR="00B303C3" w:rsidRDefault="00B303C3" w:rsidP="00B303C3">
      <w:pPr>
        <w:spacing w:after="0"/>
      </w:pPr>
    </w:p>
    <w:p w14:paraId="1D2C6883" w14:textId="77777777" w:rsidR="00B303C3" w:rsidRDefault="00B303C3" w:rsidP="00B303C3">
      <w:pPr>
        <w:spacing w:after="0"/>
      </w:pPr>
      <w:r>
        <w:br w:type="page"/>
      </w:r>
    </w:p>
    <w:p w14:paraId="2E0BBD25" w14:textId="05ACACE3" w:rsidR="006A68B8" w:rsidRPr="00752C28" w:rsidRDefault="00A8578C" w:rsidP="006A68B8">
      <w:pPr>
        <w:pStyle w:val="Heading3"/>
        <w:spacing w:before="0" w:after="0"/>
        <w:rPr>
          <w:sz w:val="24"/>
          <w:szCs w:val="28"/>
        </w:rPr>
      </w:pPr>
      <w:r>
        <w:rPr>
          <w:sz w:val="24"/>
          <w:szCs w:val="28"/>
        </w:rPr>
        <w:lastRenderedPageBreak/>
        <w:t>Finance</w:t>
      </w:r>
      <w:r w:rsidR="00AF5826">
        <w:rPr>
          <w:sz w:val="24"/>
          <w:szCs w:val="28"/>
        </w:rPr>
        <w:t xml:space="preserve"> </w:t>
      </w:r>
      <w:r w:rsidR="006A68B8" w:rsidRPr="00752C28">
        <w:rPr>
          <w:sz w:val="24"/>
          <w:szCs w:val="28"/>
        </w:rPr>
        <w:t>Major Requirements</w:t>
      </w:r>
      <w:r w:rsidR="002035F1">
        <w:rPr>
          <w:sz w:val="24"/>
          <w:szCs w:val="28"/>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A68B8" w:rsidRPr="00D421C1" w14:paraId="13CAEB86" w14:textId="77777777" w:rsidTr="00636B2A">
        <w:trPr>
          <w:cantSplit/>
          <w:tblHeader/>
        </w:trPr>
        <w:tc>
          <w:tcPr>
            <w:tcW w:w="3617" w:type="pct"/>
            <w:shd w:val="clear" w:color="auto" w:fill="D9D9D9" w:themeFill="background1" w:themeFillShade="D9"/>
          </w:tcPr>
          <w:p w14:paraId="7FBB7AE1" w14:textId="3E21A64F" w:rsidR="006A68B8" w:rsidRPr="00D421C1" w:rsidRDefault="00A8578C" w:rsidP="006A68B8">
            <w:pPr>
              <w:spacing w:after="0"/>
              <w:rPr>
                <w:b/>
                <w:bCs/>
              </w:rPr>
            </w:pPr>
            <w:r>
              <w:rPr>
                <w:b/>
                <w:bCs/>
              </w:rPr>
              <w:t>Finance</w:t>
            </w:r>
            <w:r w:rsidR="006A68B8">
              <w:rPr>
                <w:b/>
                <w:bCs/>
              </w:rPr>
              <w:t xml:space="preserve"> Major Requirements</w:t>
            </w:r>
            <w:r w:rsidR="00636B2A">
              <w:rPr>
                <w:b/>
                <w:bCs/>
              </w:rPr>
              <w:t xml:space="preserve"> </w:t>
            </w:r>
            <w:r w:rsidR="0095225E">
              <w:rPr>
                <w:b/>
                <w:bCs/>
              </w:rPr>
              <w:t>(12 credits)</w:t>
            </w:r>
          </w:p>
        </w:tc>
        <w:tc>
          <w:tcPr>
            <w:tcW w:w="671" w:type="pct"/>
            <w:shd w:val="clear" w:color="auto" w:fill="D9D9D9" w:themeFill="background1" w:themeFillShade="D9"/>
          </w:tcPr>
          <w:p w14:paraId="5665F70F" w14:textId="77777777" w:rsidR="006A68B8" w:rsidRPr="00D421C1" w:rsidRDefault="006A68B8" w:rsidP="006A68B8">
            <w:pPr>
              <w:spacing w:after="0"/>
              <w:rPr>
                <w:b/>
                <w:bCs/>
              </w:rPr>
            </w:pPr>
            <w:r w:rsidRPr="00D421C1">
              <w:rPr>
                <w:b/>
                <w:bCs/>
              </w:rPr>
              <w:t>Course Taken</w:t>
            </w:r>
          </w:p>
        </w:tc>
        <w:tc>
          <w:tcPr>
            <w:tcW w:w="712" w:type="pct"/>
            <w:shd w:val="clear" w:color="auto" w:fill="D9D9D9" w:themeFill="background1" w:themeFillShade="D9"/>
          </w:tcPr>
          <w:p w14:paraId="20C3D4E4" w14:textId="77777777" w:rsidR="006A68B8" w:rsidRPr="00D421C1" w:rsidRDefault="006A68B8" w:rsidP="006A68B8">
            <w:pPr>
              <w:spacing w:after="0"/>
              <w:rPr>
                <w:b/>
                <w:bCs/>
              </w:rPr>
            </w:pPr>
            <w:r w:rsidRPr="00D421C1">
              <w:rPr>
                <w:b/>
                <w:bCs/>
              </w:rPr>
              <w:t>Semester Taken</w:t>
            </w:r>
          </w:p>
        </w:tc>
      </w:tr>
      <w:tr w:rsidR="006A68B8" w:rsidRPr="00597CC6" w14:paraId="1686FBCA" w14:textId="77777777" w:rsidTr="006D7075">
        <w:trPr>
          <w:cantSplit/>
        </w:trPr>
        <w:tc>
          <w:tcPr>
            <w:tcW w:w="3617" w:type="pct"/>
          </w:tcPr>
          <w:p w14:paraId="41462212" w14:textId="0F13EA5D" w:rsidR="006A68B8" w:rsidRDefault="00A8578C" w:rsidP="006A68B8">
            <w:pPr>
              <w:spacing w:after="0"/>
              <w:rPr>
                <w:rFonts w:cstheme="minorHAnsi"/>
              </w:rPr>
            </w:pPr>
            <w:r>
              <w:rPr>
                <w:rFonts w:cstheme="minorHAnsi"/>
              </w:rPr>
              <w:t>FIN 410</w:t>
            </w:r>
            <w:r w:rsidR="00172398">
              <w:rPr>
                <w:rFonts w:cstheme="minorHAnsi"/>
              </w:rPr>
              <w:t xml:space="preserve"> (</w:t>
            </w:r>
            <w:r>
              <w:rPr>
                <w:rFonts w:cstheme="minorHAnsi"/>
              </w:rPr>
              <w:t>4</w:t>
            </w:r>
            <w:r w:rsidR="00172398">
              <w:rPr>
                <w:rFonts w:cstheme="minorHAnsi"/>
              </w:rPr>
              <w:t xml:space="preserve">cr) – </w:t>
            </w:r>
            <w:r w:rsidR="00E91CAA">
              <w:rPr>
                <w:rFonts w:cstheme="minorHAnsi"/>
              </w:rPr>
              <w:t>Intermediate Financial Management</w:t>
            </w:r>
          </w:p>
          <w:p w14:paraId="033AB2AC" w14:textId="744323D2" w:rsidR="00172398" w:rsidRPr="00586637" w:rsidRDefault="00E91CAA" w:rsidP="006A68B8">
            <w:pPr>
              <w:spacing w:after="0"/>
              <w:rPr>
                <w:rFonts w:cstheme="minorHAnsi"/>
                <w:i/>
                <w:iCs/>
              </w:rPr>
            </w:pPr>
            <w:r>
              <w:rPr>
                <w:i/>
                <w:iCs/>
              </w:rPr>
              <w:t>Pre-requisite</w:t>
            </w:r>
            <w:r>
              <w:rPr>
                <w:rFonts w:cstheme="minorHAnsi"/>
                <w:i/>
                <w:iCs/>
              </w:rPr>
              <w:t>:</w:t>
            </w:r>
            <w:r w:rsidR="002035F1">
              <w:rPr>
                <w:rFonts w:cstheme="minorHAnsi"/>
                <w:i/>
                <w:iCs/>
              </w:rPr>
              <w:t xml:space="preserve"> FIN 310, MAT 225, </w:t>
            </w:r>
            <w:r w:rsidR="002035F1" w:rsidRPr="002035F1">
              <w:rPr>
                <w:rFonts w:cstheme="minorHAnsi"/>
                <w:i/>
                <w:iCs/>
              </w:rPr>
              <w:t>and COB Requirements for taking 300-Level Courses</w:t>
            </w:r>
          </w:p>
        </w:tc>
        <w:tc>
          <w:tcPr>
            <w:tcW w:w="671" w:type="pct"/>
          </w:tcPr>
          <w:p w14:paraId="7DE5200F" w14:textId="77777777" w:rsidR="006A68B8" w:rsidRPr="006A68B8" w:rsidRDefault="006A68B8" w:rsidP="006A68B8">
            <w:pPr>
              <w:spacing w:after="0"/>
              <w:rPr>
                <w:rFonts w:cstheme="minorHAnsi"/>
              </w:rPr>
            </w:pPr>
          </w:p>
        </w:tc>
        <w:tc>
          <w:tcPr>
            <w:tcW w:w="712" w:type="pct"/>
          </w:tcPr>
          <w:p w14:paraId="5A0BECC4" w14:textId="77777777" w:rsidR="006A68B8" w:rsidRPr="006A68B8" w:rsidRDefault="006A68B8" w:rsidP="006A68B8">
            <w:pPr>
              <w:spacing w:after="0"/>
              <w:rPr>
                <w:rFonts w:cstheme="minorHAnsi"/>
              </w:rPr>
            </w:pPr>
          </w:p>
        </w:tc>
      </w:tr>
      <w:tr w:rsidR="006A68B8" w:rsidRPr="00597CC6" w14:paraId="20B42983" w14:textId="77777777" w:rsidTr="006D7075">
        <w:trPr>
          <w:cantSplit/>
        </w:trPr>
        <w:tc>
          <w:tcPr>
            <w:tcW w:w="3617" w:type="pct"/>
          </w:tcPr>
          <w:p w14:paraId="2019B894" w14:textId="0CCFC09F" w:rsidR="006A68B8" w:rsidRDefault="00E91CAA" w:rsidP="006A68B8">
            <w:pPr>
              <w:spacing w:after="0"/>
              <w:rPr>
                <w:rFonts w:cstheme="minorHAnsi"/>
              </w:rPr>
            </w:pPr>
            <w:r>
              <w:rPr>
                <w:rFonts w:cstheme="minorHAnsi"/>
              </w:rPr>
              <w:t>FIN 440</w:t>
            </w:r>
            <w:r w:rsidR="00172398">
              <w:rPr>
                <w:rFonts w:cstheme="minorHAnsi"/>
              </w:rPr>
              <w:t xml:space="preserve"> (4cr) – </w:t>
            </w:r>
            <w:r>
              <w:rPr>
                <w:rFonts w:cstheme="minorHAnsi"/>
              </w:rPr>
              <w:t>Investment Analysis and Portfolio Management</w:t>
            </w:r>
          </w:p>
          <w:p w14:paraId="77AA4BAB" w14:textId="193B3291" w:rsidR="00172398" w:rsidRPr="00172398" w:rsidRDefault="00C907B3" w:rsidP="006A68B8">
            <w:pPr>
              <w:spacing w:after="0"/>
              <w:rPr>
                <w:rFonts w:cstheme="minorHAnsi"/>
                <w:i/>
                <w:iCs/>
              </w:rPr>
            </w:pPr>
            <w:r>
              <w:rPr>
                <w:i/>
                <w:iCs/>
              </w:rPr>
              <w:t>Pre-requisite</w:t>
            </w:r>
            <w:r w:rsidR="00172398">
              <w:rPr>
                <w:rFonts w:cstheme="minorHAnsi"/>
                <w:i/>
                <w:iCs/>
              </w:rPr>
              <w:t xml:space="preserve">: </w:t>
            </w:r>
            <w:r w:rsidR="002035F1">
              <w:rPr>
                <w:rFonts w:cstheme="minorHAnsi"/>
                <w:i/>
                <w:iCs/>
              </w:rPr>
              <w:t xml:space="preserve">FIN 310 </w:t>
            </w:r>
            <w:r w:rsidR="002035F1" w:rsidRPr="002035F1">
              <w:rPr>
                <w:rFonts w:cstheme="minorHAnsi"/>
                <w:i/>
                <w:iCs/>
              </w:rPr>
              <w:t>and COB Requirements for taking 300-Level Courses</w:t>
            </w:r>
          </w:p>
        </w:tc>
        <w:tc>
          <w:tcPr>
            <w:tcW w:w="671" w:type="pct"/>
          </w:tcPr>
          <w:p w14:paraId="5B25CF10" w14:textId="77777777" w:rsidR="006A68B8" w:rsidRPr="006A68B8" w:rsidRDefault="006A68B8" w:rsidP="006A68B8">
            <w:pPr>
              <w:spacing w:after="0"/>
              <w:rPr>
                <w:rFonts w:cstheme="minorHAnsi"/>
              </w:rPr>
            </w:pPr>
          </w:p>
        </w:tc>
        <w:tc>
          <w:tcPr>
            <w:tcW w:w="712" w:type="pct"/>
          </w:tcPr>
          <w:p w14:paraId="54858109" w14:textId="77777777" w:rsidR="006A68B8" w:rsidRPr="006A68B8" w:rsidRDefault="006A68B8" w:rsidP="006A68B8">
            <w:pPr>
              <w:spacing w:after="0"/>
              <w:rPr>
                <w:rFonts w:cstheme="minorHAnsi"/>
              </w:rPr>
            </w:pPr>
          </w:p>
        </w:tc>
      </w:tr>
      <w:tr w:rsidR="006A68B8" w:rsidRPr="00597CC6" w14:paraId="4E560836" w14:textId="77777777" w:rsidTr="006D7075">
        <w:trPr>
          <w:cantSplit/>
        </w:trPr>
        <w:tc>
          <w:tcPr>
            <w:tcW w:w="3617" w:type="pct"/>
          </w:tcPr>
          <w:p w14:paraId="14DA2F57" w14:textId="1504A4DF" w:rsidR="006A68B8" w:rsidRDefault="00E91CAA" w:rsidP="006A68B8">
            <w:pPr>
              <w:spacing w:after="0"/>
              <w:rPr>
                <w:rFonts w:cstheme="minorHAnsi"/>
              </w:rPr>
            </w:pPr>
            <w:r>
              <w:rPr>
                <w:rFonts w:cstheme="minorHAnsi"/>
              </w:rPr>
              <w:t>FIN 470</w:t>
            </w:r>
            <w:r w:rsidR="00172398">
              <w:rPr>
                <w:rFonts w:cstheme="minorHAnsi"/>
              </w:rPr>
              <w:t xml:space="preserve"> (4cr) – </w:t>
            </w:r>
            <w:r>
              <w:rPr>
                <w:rFonts w:cstheme="minorHAnsi"/>
              </w:rPr>
              <w:t>Financial Markets, Institutions, and Money</w:t>
            </w:r>
          </w:p>
          <w:p w14:paraId="0B3C17CC" w14:textId="0DBD62A7" w:rsidR="00172398" w:rsidRPr="00172398" w:rsidRDefault="00C907B3" w:rsidP="006A68B8">
            <w:pPr>
              <w:spacing w:after="0"/>
              <w:rPr>
                <w:rFonts w:cstheme="minorHAnsi"/>
                <w:i/>
                <w:iCs/>
              </w:rPr>
            </w:pPr>
            <w:r>
              <w:rPr>
                <w:i/>
                <w:iCs/>
              </w:rPr>
              <w:t>Pre-requisite</w:t>
            </w:r>
            <w:r w:rsidR="00172398">
              <w:rPr>
                <w:rFonts w:cstheme="minorHAnsi"/>
                <w:i/>
                <w:iCs/>
              </w:rPr>
              <w:t xml:space="preserve">: </w:t>
            </w:r>
            <w:r w:rsidR="002035F1">
              <w:rPr>
                <w:rFonts w:cstheme="minorHAnsi"/>
                <w:i/>
                <w:iCs/>
              </w:rPr>
              <w:t xml:space="preserve">FIN 310 </w:t>
            </w:r>
            <w:r w:rsidR="002035F1" w:rsidRPr="002035F1">
              <w:rPr>
                <w:rFonts w:cstheme="minorHAnsi"/>
                <w:i/>
                <w:iCs/>
              </w:rPr>
              <w:t>and COB Requirements for taking 300-Level Courses</w:t>
            </w:r>
          </w:p>
        </w:tc>
        <w:tc>
          <w:tcPr>
            <w:tcW w:w="671" w:type="pct"/>
          </w:tcPr>
          <w:p w14:paraId="1B69A0E3" w14:textId="77777777" w:rsidR="006A68B8" w:rsidRPr="006A68B8" w:rsidRDefault="006A68B8" w:rsidP="006A68B8">
            <w:pPr>
              <w:spacing w:after="0"/>
              <w:rPr>
                <w:rFonts w:cstheme="minorHAnsi"/>
              </w:rPr>
            </w:pPr>
          </w:p>
        </w:tc>
        <w:tc>
          <w:tcPr>
            <w:tcW w:w="712" w:type="pct"/>
          </w:tcPr>
          <w:p w14:paraId="3E4DEBA6" w14:textId="77777777" w:rsidR="006A68B8" w:rsidRPr="006A68B8" w:rsidRDefault="006A68B8" w:rsidP="006A68B8">
            <w:pPr>
              <w:spacing w:after="0"/>
              <w:rPr>
                <w:rFonts w:cstheme="minorHAnsi"/>
              </w:rPr>
            </w:pPr>
          </w:p>
        </w:tc>
      </w:tr>
    </w:tbl>
    <w:p w14:paraId="70706E8F" w14:textId="77777777" w:rsidR="0095225E" w:rsidRDefault="0095225E"/>
    <w:p w14:paraId="1094F24C" w14:textId="77777777" w:rsidR="0095225E" w:rsidRPr="00752C28" w:rsidRDefault="0095225E" w:rsidP="0095225E">
      <w:pPr>
        <w:pStyle w:val="Heading3"/>
        <w:spacing w:before="0" w:after="0"/>
        <w:rPr>
          <w:sz w:val="24"/>
          <w:szCs w:val="28"/>
        </w:rPr>
      </w:pPr>
      <w:r>
        <w:rPr>
          <w:sz w:val="24"/>
          <w:szCs w:val="28"/>
        </w:rPr>
        <w:t>Major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5225E" w:rsidRPr="00D421C1" w14:paraId="5E79B26D" w14:textId="77777777" w:rsidTr="005608EB">
        <w:trPr>
          <w:cantSplit/>
          <w:tblHeader/>
        </w:trPr>
        <w:tc>
          <w:tcPr>
            <w:tcW w:w="3617" w:type="pct"/>
            <w:shd w:val="clear" w:color="auto" w:fill="D9D9D9" w:themeFill="background1" w:themeFillShade="D9"/>
          </w:tcPr>
          <w:p w14:paraId="3D2009DA" w14:textId="77777777" w:rsidR="0095225E" w:rsidRDefault="0095225E" w:rsidP="005608EB">
            <w:pPr>
              <w:spacing w:after="0"/>
              <w:rPr>
                <w:b/>
                <w:bCs/>
              </w:rPr>
            </w:pPr>
            <w:r>
              <w:rPr>
                <w:b/>
                <w:bCs/>
              </w:rPr>
              <w:t>Major Electives</w:t>
            </w:r>
            <w:r w:rsidRPr="002700FE">
              <w:rPr>
                <w:b/>
                <w:bCs/>
              </w:rPr>
              <w:t xml:space="preserve"> Requirements </w:t>
            </w:r>
            <w:r>
              <w:rPr>
                <w:b/>
                <w:bCs/>
              </w:rPr>
              <w:t>(8 credits)</w:t>
            </w:r>
          </w:p>
          <w:p w14:paraId="1126CB89" w14:textId="346E7BF3" w:rsidR="0095225E" w:rsidRDefault="0095225E" w:rsidP="005608EB">
            <w:pPr>
              <w:spacing w:after="0"/>
              <w:rPr>
                <w:rFonts w:ascii="Times New Roman" w:hAnsi="Times New Roman"/>
              </w:rPr>
            </w:pPr>
            <w:r>
              <w:rPr>
                <w:rFonts w:ascii="Times New Roman" w:hAnsi="Times New Roman"/>
              </w:rPr>
              <w:t xml:space="preserve">Refer to catalog for the </w:t>
            </w:r>
            <w:hyperlink r:id="rId10" w:tooltip="Elective Options" w:history="1">
              <w:r w:rsidRPr="00F16248">
                <w:rPr>
                  <w:rStyle w:val="Hyperlink"/>
                  <w:rFonts w:ascii="Times New Roman" w:hAnsi="Times New Roman"/>
                  <w:color w:val="0000FF"/>
                </w:rPr>
                <w:t>Elective Options</w:t>
              </w:r>
            </w:hyperlink>
            <w:r>
              <w:rPr>
                <w:rFonts w:ascii="Times New Roman" w:hAnsi="Times New Roman"/>
              </w:rPr>
              <w:t xml:space="preserve">. </w:t>
            </w:r>
          </w:p>
          <w:p w14:paraId="185B0A5C" w14:textId="77777777" w:rsidR="0095225E" w:rsidRPr="00D421C1" w:rsidRDefault="0095225E" w:rsidP="005608EB">
            <w:pPr>
              <w:spacing w:after="0"/>
              <w:rPr>
                <w:b/>
                <w:bCs/>
              </w:rPr>
            </w:pPr>
            <w:r>
              <w:rPr>
                <w:rFonts w:ascii="Times New Roman" w:hAnsi="Times New Roman"/>
                <w:i/>
                <w:iCs/>
              </w:rPr>
              <w:t>Pre-requisites will depend on the course chosen.</w:t>
            </w:r>
          </w:p>
        </w:tc>
        <w:tc>
          <w:tcPr>
            <w:tcW w:w="671" w:type="pct"/>
            <w:shd w:val="clear" w:color="auto" w:fill="D9D9D9" w:themeFill="background1" w:themeFillShade="D9"/>
          </w:tcPr>
          <w:p w14:paraId="77A918C0" w14:textId="77777777" w:rsidR="0095225E" w:rsidRPr="00D421C1" w:rsidRDefault="0095225E" w:rsidP="005608EB">
            <w:pPr>
              <w:spacing w:after="0"/>
              <w:rPr>
                <w:b/>
                <w:bCs/>
              </w:rPr>
            </w:pPr>
            <w:r w:rsidRPr="00D421C1">
              <w:rPr>
                <w:b/>
                <w:bCs/>
              </w:rPr>
              <w:t>Course Taken</w:t>
            </w:r>
          </w:p>
        </w:tc>
        <w:tc>
          <w:tcPr>
            <w:tcW w:w="712" w:type="pct"/>
            <w:shd w:val="clear" w:color="auto" w:fill="D9D9D9" w:themeFill="background1" w:themeFillShade="D9"/>
          </w:tcPr>
          <w:p w14:paraId="2D2779D5" w14:textId="77777777" w:rsidR="0095225E" w:rsidRPr="00D421C1" w:rsidRDefault="0095225E" w:rsidP="005608EB">
            <w:pPr>
              <w:spacing w:after="0"/>
              <w:rPr>
                <w:b/>
                <w:bCs/>
              </w:rPr>
            </w:pPr>
            <w:r w:rsidRPr="00D421C1">
              <w:rPr>
                <w:b/>
                <w:bCs/>
              </w:rPr>
              <w:t>Semester Taken</w:t>
            </w:r>
          </w:p>
        </w:tc>
      </w:tr>
      <w:tr w:rsidR="006A68B8" w:rsidRPr="00597CC6" w14:paraId="12579B00" w14:textId="77777777" w:rsidTr="006D7075">
        <w:trPr>
          <w:cantSplit/>
        </w:trPr>
        <w:tc>
          <w:tcPr>
            <w:tcW w:w="3617" w:type="pct"/>
          </w:tcPr>
          <w:p w14:paraId="7AFF82A3" w14:textId="77777777" w:rsidR="00172398" w:rsidRDefault="00E91CAA" w:rsidP="006A68B8">
            <w:pPr>
              <w:spacing w:after="0"/>
              <w:rPr>
                <w:rFonts w:cstheme="minorHAnsi"/>
              </w:rPr>
            </w:pPr>
            <w:r>
              <w:rPr>
                <w:rFonts w:cstheme="minorHAnsi"/>
              </w:rPr>
              <w:t>Major elective (4cr)</w:t>
            </w:r>
          </w:p>
          <w:p w14:paraId="0E41EE63" w14:textId="1696F6F2" w:rsidR="00E91CAA" w:rsidRPr="00172398" w:rsidRDefault="00E91CAA" w:rsidP="006A68B8">
            <w:pPr>
              <w:spacing w:after="0"/>
              <w:rPr>
                <w:rFonts w:cstheme="minorHAnsi"/>
                <w:i/>
                <w:iCs/>
              </w:rPr>
            </w:pPr>
          </w:p>
        </w:tc>
        <w:tc>
          <w:tcPr>
            <w:tcW w:w="671" w:type="pct"/>
          </w:tcPr>
          <w:p w14:paraId="1263104D" w14:textId="77777777" w:rsidR="006A68B8" w:rsidRPr="006A68B8" w:rsidRDefault="006A68B8" w:rsidP="006A68B8">
            <w:pPr>
              <w:spacing w:after="0"/>
              <w:rPr>
                <w:rFonts w:cstheme="minorHAnsi"/>
              </w:rPr>
            </w:pPr>
          </w:p>
        </w:tc>
        <w:tc>
          <w:tcPr>
            <w:tcW w:w="712" w:type="pct"/>
          </w:tcPr>
          <w:p w14:paraId="7D75269F" w14:textId="77777777" w:rsidR="006A68B8" w:rsidRPr="006A68B8" w:rsidRDefault="006A68B8" w:rsidP="006A68B8">
            <w:pPr>
              <w:spacing w:after="0"/>
              <w:rPr>
                <w:rFonts w:cstheme="minorHAnsi"/>
              </w:rPr>
            </w:pPr>
          </w:p>
        </w:tc>
      </w:tr>
      <w:tr w:rsidR="006A68B8" w:rsidRPr="00597CC6" w14:paraId="406BAB1D" w14:textId="77777777" w:rsidTr="006D7075">
        <w:trPr>
          <w:cantSplit/>
        </w:trPr>
        <w:tc>
          <w:tcPr>
            <w:tcW w:w="3617" w:type="pct"/>
          </w:tcPr>
          <w:p w14:paraId="0CA85F66" w14:textId="77777777" w:rsidR="00172398" w:rsidRDefault="00E91CAA" w:rsidP="00172398">
            <w:pPr>
              <w:spacing w:after="0"/>
              <w:rPr>
                <w:rFonts w:cstheme="minorHAnsi"/>
              </w:rPr>
            </w:pPr>
            <w:r>
              <w:rPr>
                <w:rFonts w:cstheme="minorHAnsi"/>
              </w:rPr>
              <w:t>Major elective (4cr)</w:t>
            </w:r>
          </w:p>
          <w:p w14:paraId="09F05AB9" w14:textId="73A44175" w:rsidR="00E91CAA" w:rsidRPr="00172398" w:rsidRDefault="00E91CAA" w:rsidP="00172398">
            <w:pPr>
              <w:spacing w:after="0"/>
              <w:rPr>
                <w:rFonts w:cstheme="minorHAnsi"/>
                <w:i/>
                <w:iCs/>
              </w:rPr>
            </w:pPr>
          </w:p>
        </w:tc>
        <w:tc>
          <w:tcPr>
            <w:tcW w:w="671" w:type="pct"/>
          </w:tcPr>
          <w:p w14:paraId="64D50E59" w14:textId="77777777" w:rsidR="006A68B8" w:rsidRPr="006A68B8" w:rsidRDefault="006A68B8" w:rsidP="006A68B8">
            <w:pPr>
              <w:spacing w:after="0"/>
              <w:rPr>
                <w:rFonts w:cstheme="minorHAnsi"/>
              </w:rPr>
            </w:pPr>
          </w:p>
        </w:tc>
        <w:tc>
          <w:tcPr>
            <w:tcW w:w="712" w:type="pct"/>
          </w:tcPr>
          <w:p w14:paraId="5C944D70" w14:textId="77777777" w:rsidR="006A68B8" w:rsidRPr="006A68B8" w:rsidRDefault="006A68B8" w:rsidP="006A68B8">
            <w:pPr>
              <w:spacing w:after="0"/>
              <w:rPr>
                <w:rFonts w:cstheme="minorHAnsi"/>
              </w:rPr>
            </w:pPr>
          </w:p>
        </w:tc>
      </w:tr>
    </w:tbl>
    <w:p w14:paraId="244E6A5F" w14:textId="77777777" w:rsidR="0095225E" w:rsidRDefault="0095225E"/>
    <w:p w14:paraId="41B48166" w14:textId="20CB637D" w:rsidR="0095225E" w:rsidRPr="00752C28" w:rsidRDefault="00B63F0D" w:rsidP="0095225E">
      <w:pPr>
        <w:pStyle w:val="Heading3"/>
        <w:spacing w:before="0" w:after="0"/>
        <w:rPr>
          <w:sz w:val="24"/>
          <w:szCs w:val="28"/>
        </w:rPr>
      </w:pPr>
      <w:r>
        <w:rPr>
          <w:sz w:val="24"/>
          <w:szCs w:val="28"/>
        </w:rPr>
        <w:t>International</w:t>
      </w:r>
      <w:r w:rsidR="0095225E">
        <w:rPr>
          <w:sz w:val="24"/>
          <w:szCs w:val="28"/>
        </w:rPr>
        <w:t xml:space="preserve"> Major Elective</w:t>
      </w:r>
      <w:r w:rsidR="0095225E"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5225E" w:rsidRPr="00D421C1" w14:paraId="1566CA56" w14:textId="77777777" w:rsidTr="005608EB">
        <w:trPr>
          <w:cantSplit/>
          <w:tblHeader/>
        </w:trPr>
        <w:tc>
          <w:tcPr>
            <w:tcW w:w="3617" w:type="pct"/>
            <w:shd w:val="clear" w:color="auto" w:fill="D9D9D9" w:themeFill="background1" w:themeFillShade="D9"/>
          </w:tcPr>
          <w:p w14:paraId="44D51074" w14:textId="4E125A50" w:rsidR="0095225E" w:rsidRDefault="00B63F0D" w:rsidP="005608EB">
            <w:pPr>
              <w:spacing w:after="0"/>
              <w:rPr>
                <w:b/>
                <w:bCs/>
              </w:rPr>
            </w:pPr>
            <w:r>
              <w:rPr>
                <w:b/>
                <w:bCs/>
              </w:rPr>
              <w:t>International</w:t>
            </w:r>
            <w:r w:rsidR="0095225E">
              <w:rPr>
                <w:b/>
                <w:bCs/>
              </w:rPr>
              <w:t xml:space="preserve"> Major Electives</w:t>
            </w:r>
            <w:r w:rsidR="0095225E" w:rsidRPr="002700FE">
              <w:rPr>
                <w:b/>
                <w:bCs/>
              </w:rPr>
              <w:t xml:space="preserve"> Requirements </w:t>
            </w:r>
            <w:r w:rsidR="0095225E">
              <w:rPr>
                <w:b/>
                <w:bCs/>
              </w:rPr>
              <w:t>(4 credits)</w:t>
            </w:r>
          </w:p>
          <w:p w14:paraId="39A1F283" w14:textId="35B4874E" w:rsidR="0095225E" w:rsidRPr="00D421C1" w:rsidRDefault="0095225E" w:rsidP="005608EB">
            <w:pPr>
              <w:spacing w:after="0"/>
              <w:rPr>
                <w:b/>
                <w:bCs/>
              </w:rPr>
            </w:pPr>
          </w:p>
        </w:tc>
        <w:tc>
          <w:tcPr>
            <w:tcW w:w="671" w:type="pct"/>
            <w:shd w:val="clear" w:color="auto" w:fill="D9D9D9" w:themeFill="background1" w:themeFillShade="D9"/>
          </w:tcPr>
          <w:p w14:paraId="14E15FE3" w14:textId="77777777" w:rsidR="0095225E" w:rsidRPr="00D421C1" w:rsidRDefault="0095225E" w:rsidP="005608EB">
            <w:pPr>
              <w:spacing w:after="0"/>
              <w:rPr>
                <w:b/>
                <w:bCs/>
              </w:rPr>
            </w:pPr>
            <w:r w:rsidRPr="00D421C1">
              <w:rPr>
                <w:b/>
                <w:bCs/>
              </w:rPr>
              <w:t>Course Taken</w:t>
            </w:r>
          </w:p>
        </w:tc>
        <w:tc>
          <w:tcPr>
            <w:tcW w:w="712" w:type="pct"/>
            <w:shd w:val="clear" w:color="auto" w:fill="D9D9D9" w:themeFill="background1" w:themeFillShade="D9"/>
          </w:tcPr>
          <w:p w14:paraId="25284834" w14:textId="77777777" w:rsidR="0095225E" w:rsidRPr="00D421C1" w:rsidRDefault="0095225E" w:rsidP="005608EB">
            <w:pPr>
              <w:spacing w:after="0"/>
              <w:rPr>
                <w:b/>
                <w:bCs/>
              </w:rPr>
            </w:pPr>
            <w:r w:rsidRPr="00D421C1">
              <w:rPr>
                <w:b/>
                <w:bCs/>
              </w:rPr>
              <w:t>Semester Taken</w:t>
            </w:r>
          </w:p>
        </w:tc>
      </w:tr>
      <w:tr w:rsidR="00E91CAA" w:rsidRPr="00597CC6" w14:paraId="492A2B7B" w14:textId="77777777" w:rsidTr="006D7075">
        <w:trPr>
          <w:cantSplit/>
        </w:trPr>
        <w:tc>
          <w:tcPr>
            <w:tcW w:w="3617" w:type="pct"/>
          </w:tcPr>
          <w:p w14:paraId="4C87D281" w14:textId="3719B4BD" w:rsidR="00E91CAA" w:rsidRDefault="00B63F0D" w:rsidP="00B63F0D">
            <w:pPr>
              <w:spacing w:after="0"/>
              <w:rPr>
                <w:rFonts w:cstheme="minorHAnsi"/>
              </w:rPr>
            </w:pPr>
            <w:r>
              <w:rPr>
                <w:rFonts w:cstheme="minorHAnsi"/>
              </w:rPr>
              <w:t>FIN 425 (4cr) – International Financial Management</w:t>
            </w:r>
          </w:p>
          <w:p w14:paraId="1D6936E6" w14:textId="1B0F8AB1" w:rsidR="00B63F0D" w:rsidRDefault="00B63F0D" w:rsidP="00B63F0D">
            <w:pPr>
              <w:spacing w:after="0"/>
              <w:rPr>
                <w:rFonts w:cstheme="minorHAnsi"/>
              </w:rPr>
            </w:pPr>
            <w:r>
              <w:rPr>
                <w:i/>
                <w:iCs/>
              </w:rPr>
              <w:t>Pre-requisite</w:t>
            </w:r>
            <w:r>
              <w:rPr>
                <w:rFonts w:cstheme="minorHAnsi"/>
                <w:i/>
                <w:iCs/>
              </w:rPr>
              <w:t xml:space="preserve">: FIN 310, MAT 225, </w:t>
            </w:r>
            <w:r w:rsidRPr="002035F1">
              <w:rPr>
                <w:rFonts w:cstheme="minorHAnsi"/>
                <w:i/>
                <w:iCs/>
              </w:rPr>
              <w:t>and COB Requirements for taking 300-Level Courses</w:t>
            </w:r>
          </w:p>
        </w:tc>
        <w:tc>
          <w:tcPr>
            <w:tcW w:w="671" w:type="pct"/>
          </w:tcPr>
          <w:p w14:paraId="686BE4E7" w14:textId="77777777" w:rsidR="00E91CAA" w:rsidRPr="006A68B8" w:rsidRDefault="00E91CAA" w:rsidP="006A68B8">
            <w:pPr>
              <w:spacing w:after="0"/>
              <w:rPr>
                <w:rFonts w:cstheme="minorHAnsi"/>
              </w:rPr>
            </w:pPr>
          </w:p>
        </w:tc>
        <w:tc>
          <w:tcPr>
            <w:tcW w:w="712" w:type="pct"/>
          </w:tcPr>
          <w:p w14:paraId="0E395979" w14:textId="77777777" w:rsidR="00E91CAA" w:rsidRPr="006A68B8" w:rsidRDefault="00E91CAA" w:rsidP="006A68B8">
            <w:pPr>
              <w:spacing w:after="0"/>
              <w:rPr>
                <w:rFonts w:cstheme="minorHAnsi"/>
              </w:rPr>
            </w:pPr>
          </w:p>
        </w:tc>
      </w:tr>
    </w:tbl>
    <w:p w14:paraId="3F6AD374" w14:textId="77777777" w:rsidR="00586637" w:rsidRPr="00902A5F" w:rsidRDefault="00586637" w:rsidP="00AC2F18">
      <w:pPr>
        <w:spacing w:after="0"/>
      </w:pPr>
    </w:p>
    <w:sectPr w:rsidR="00586637" w:rsidRPr="00902A5F"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A93DC" w14:textId="77777777" w:rsidR="00143D11" w:rsidRDefault="00143D11" w:rsidP="00A5113C">
      <w:pPr>
        <w:spacing w:after="0"/>
      </w:pPr>
      <w:r>
        <w:separator/>
      </w:r>
    </w:p>
  </w:endnote>
  <w:endnote w:type="continuationSeparator" w:id="0">
    <w:p w14:paraId="2ACDF396" w14:textId="77777777" w:rsidR="00143D11" w:rsidRDefault="00143D11"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B0DC0" w14:textId="77777777" w:rsidR="00143D11" w:rsidRDefault="00143D11" w:rsidP="00A5113C">
      <w:pPr>
        <w:spacing w:after="0"/>
      </w:pPr>
      <w:r>
        <w:separator/>
      </w:r>
    </w:p>
  </w:footnote>
  <w:footnote w:type="continuationSeparator" w:id="0">
    <w:p w14:paraId="2B2352BC" w14:textId="77777777" w:rsidR="00143D11" w:rsidRDefault="00143D11"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544EF"/>
    <w:multiLevelType w:val="hybridMultilevel"/>
    <w:tmpl w:val="8304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455069"/>
    <w:multiLevelType w:val="hybridMultilevel"/>
    <w:tmpl w:val="0A4C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144E3D"/>
    <w:multiLevelType w:val="hybridMultilevel"/>
    <w:tmpl w:val="81562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3820566">
    <w:abstractNumId w:val="3"/>
  </w:num>
  <w:num w:numId="2" w16cid:durableId="1666862191">
    <w:abstractNumId w:val="4"/>
  </w:num>
  <w:num w:numId="3" w16cid:durableId="468592220">
    <w:abstractNumId w:val="1"/>
  </w:num>
  <w:num w:numId="4" w16cid:durableId="1957562959">
    <w:abstractNumId w:val="0"/>
  </w:num>
  <w:num w:numId="5" w16cid:durableId="5161139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QUAnpAatSwAAAA="/>
  </w:docVars>
  <w:rsids>
    <w:rsidRoot w:val="00D77D18"/>
    <w:rsid w:val="0000459F"/>
    <w:rsid w:val="00013BBB"/>
    <w:rsid w:val="00027D55"/>
    <w:rsid w:val="000652B6"/>
    <w:rsid w:val="00072B75"/>
    <w:rsid w:val="000B7FC0"/>
    <w:rsid w:val="000D30CF"/>
    <w:rsid w:val="001230E5"/>
    <w:rsid w:val="00141531"/>
    <w:rsid w:val="00143D11"/>
    <w:rsid w:val="00172398"/>
    <w:rsid w:val="001C6C3E"/>
    <w:rsid w:val="002035F1"/>
    <w:rsid w:val="00233CE6"/>
    <w:rsid w:val="002946E6"/>
    <w:rsid w:val="002A022F"/>
    <w:rsid w:val="002B730A"/>
    <w:rsid w:val="002E08A0"/>
    <w:rsid w:val="00330247"/>
    <w:rsid w:val="003428BD"/>
    <w:rsid w:val="00366CF4"/>
    <w:rsid w:val="003A3329"/>
    <w:rsid w:val="003C46CB"/>
    <w:rsid w:val="00403CB1"/>
    <w:rsid w:val="0041763E"/>
    <w:rsid w:val="00422485"/>
    <w:rsid w:val="00433553"/>
    <w:rsid w:val="0043387B"/>
    <w:rsid w:val="004411A7"/>
    <w:rsid w:val="004A7611"/>
    <w:rsid w:val="004D1ED6"/>
    <w:rsid w:val="00586637"/>
    <w:rsid w:val="00597CC6"/>
    <w:rsid w:val="005A57B8"/>
    <w:rsid w:val="005B2C5D"/>
    <w:rsid w:val="005C64DC"/>
    <w:rsid w:val="005D1B18"/>
    <w:rsid w:val="00636B2A"/>
    <w:rsid w:val="0064090B"/>
    <w:rsid w:val="006A68B8"/>
    <w:rsid w:val="006B5F2A"/>
    <w:rsid w:val="006E0A87"/>
    <w:rsid w:val="00726D6E"/>
    <w:rsid w:val="0074527A"/>
    <w:rsid w:val="00752C28"/>
    <w:rsid w:val="007A0A7D"/>
    <w:rsid w:val="007C5B9B"/>
    <w:rsid w:val="007F140B"/>
    <w:rsid w:val="00880BBB"/>
    <w:rsid w:val="008F4595"/>
    <w:rsid w:val="00902A5F"/>
    <w:rsid w:val="009044A7"/>
    <w:rsid w:val="00904E76"/>
    <w:rsid w:val="009431D7"/>
    <w:rsid w:val="0095225E"/>
    <w:rsid w:val="009A121F"/>
    <w:rsid w:val="009A4305"/>
    <w:rsid w:val="009B0B77"/>
    <w:rsid w:val="00A12A9C"/>
    <w:rsid w:val="00A5113C"/>
    <w:rsid w:val="00A52490"/>
    <w:rsid w:val="00A55D68"/>
    <w:rsid w:val="00A8578C"/>
    <w:rsid w:val="00AA6510"/>
    <w:rsid w:val="00AA7C8C"/>
    <w:rsid w:val="00AC2F18"/>
    <w:rsid w:val="00AE0437"/>
    <w:rsid w:val="00AE64B9"/>
    <w:rsid w:val="00AF5826"/>
    <w:rsid w:val="00B303C3"/>
    <w:rsid w:val="00B424BB"/>
    <w:rsid w:val="00B62751"/>
    <w:rsid w:val="00B63F0D"/>
    <w:rsid w:val="00BE4E97"/>
    <w:rsid w:val="00BF6D7D"/>
    <w:rsid w:val="00C01214"/>
    <w:rsid w:val="00C4547A"/>
    <w:rsid w:val="00C907B3"/>
    <w:rsid w:val="00CB6122"/>
    <w:rsid w:val="00CE18B3"/>
    <w:rsid w:val="00D421C1"/>
    <w:rsid w:val="00D6459B"/>
    <w:rsid w:val="00D678A4"/>
    <w:rsid w:val="00D77D18"/>
    <w:rsid w:val="00E415F7"/>
    <w:rsid w:val="00E441B3"/>
    <w:rsid w:val="00E91CAA"/>
    <w:rsid w:val="00EA684D"/>
    <w:rsid w:val="00EA6BBF"/>
    <w:rsid w:val="00EE01D4"/>
    <w:rsid w:val="00EE4B68"/>
    <w:rsid w:val="00EE6FA4"/>
    <w:rsid w:val="00EF2C1D"/>
    <w:rsid w:val="00F031D5"/>
    <w:rsid w:val="00F15885"/>
    <w:rsid w:val="00F16248"/>
    <w:rsid w:val="00F96F24"/>
    <w:rsid w:val="00FD2C47"/>
    <w:rsid w:val="00FE1C22"/>
    <w:rsid w:val="286AD2CF"/>
    <w:rsid w:val="3F370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ut.smartcatalogiq.com/en/current/catalog/sykes-college-of-business/international-business/international-business-major/" TargetMode="External"/><Relationship Id="rId4" Type="http://schemas.openxmlformats.org/officeDocument/2006/relationships/webSettings" Target="webSettings.xml"/><Relationship Id="rId9" Type="http://schemas.openxmlformats.org/officeDocument/2006/relationships/hyperlink" Target="https://ut.smartcatalogiq.com/en/current/catalog/undergraduate-catalog/sykes-college-of-business/international-business/international-busines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1408</Words>
  <Characters>8028</Characters>
  <Application>Microsoft Office Word</Application>
  <DocSecurity>0</DocSecurity>
  <Lines>66</Lines>
  <Paragraphs>18</Paragraphs>
  <ScaleCrop>false</ScaleCrop>
  <Manager/>
  <Company/>
  <LinksUpToDate>false</LinksUpToDate>
  <CharactersWithSpaces>9418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International Business and Finance</dc:title>
  <dc:subject/>
  <dc:creator>The University of Tampa</dc:creator>
  <cp:keywords>Unofficial, Degree, Planning, Worksheet, Major, BS, in, International, Business, and, Finance, The, University, of, Tampa</cp:keywords>
  <dc:description/>
  <cp:lastModifiedBy>Amy Apicerno</cp:lastModifiedBy>
  <cp:revision>2</cp:revision>
  <dcterms:created xsi:type="dcterms:W3CDTF">2025-07-15T15:31:00Z</dcterms:created>
  <dcterms:modified xsi:type="dcterms:W3CDTF">2025-07-15T15:31:00Z</dcterms:modified>
  <cp:category/>
</cp:coreProperties>
</file>